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197D" w14:textId="783B16AF" w:rsidR="008D22F1" w:rsidRDefault="00FE4C2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7170197E" w14:textId="30EC5AAA" w:rsidR="008D22F1" w:rsidRDefault="00FE4C2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64</w:t>
      </w:r>
      <w:r w:rsidR="00AE7FA1">
        <w:rPr>
          <w:rFonts w:ascii="Times New Roman" w:eastAsia="Times New Roman" w:hAnsi="Times New Roman" w:cs="Times New Roman"/>
          <w:b/>
          <w:sz w:val="32"/>
          <w:szCs w:val="32"/>
        </w:rPr>
        <w:t>2</w:t>
      </w:r>
    </w:p>
    <w:p w14:paraId="7170197F" w14:textId="66628872" w:rsidR="008D22F1" w:rsidRDefault="003766FC">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How Close?</w:t>
      </w:r>
    </w:p>
    <w:p w14:paraId="71701980" w14:textId="7F4DC3B7" w:rsidR="008D22F1" w:rsidRPr="00711445" w:rsidRDefault="004A5010">
      <w:pPr>
        <w:spacing w:after="0"/>
        <w:rPr>
          <w:rFonts w:ascii="Times New Roman" w:eastAsia="Times New Roman" w:hAnsi="Times New Roman" w:cs="Times New Roman"/>
          <w:b/>
          <w:sz w:val="24"/>
          <w:szCs w:val="24"/>
        </w:rPr>
      </w:pPr>
      <w:r w:rsidRPr="00711445">
        <w:rPr>
          <w:rFonts w:ascii="Times New Roman" w:eastAsia="Times New Roman" w:hAnsi="Times New Roman" w:cs="Times New Roman"/>
          <w:b/>
          <w:sz w:val="24"/>
          <w:szCs w:val="24"/>
        </w:rPr>
        <w:t>So Close, But Yet So Far Away</w:t>
      </w:r>
    </w:p>
    <w:p w14:paraId="4FF52426" w14:textId="596C379B" w:rsidR="004A5010" w:rsidRPr="00711445" w:rsidRDefault="004A5010">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t xml:space="preserve">We see in a report from </w:t>
      </w:r>
      <w:r w:rsidRPr="00711445">
        <w:rPr>
          <w:rFonts w:ascii="Times New Roman" w:eastAsia="Times New Roman" w:hAnsi="Times New Roman" w:cs="Times New Roman"/>
          <w:bCs/>
          <w:i/>
          <w:iCs/>
          <w:sz w:val="24"/>
          <w:szCs w:val="24"/>
        </w:rPr>
        <w:t>The Times Of Israel</w:t>
      </w:r>
      <w:r w:rsidRPr="00711445">
        <w:rPr>
          <w:rFonts w:ascii="Times New Roman" w:eastAsia="Times New Roman" w:hAnsi="Times New Roman" w:cs="Times New Roman"/>
          <w:bCs/>
          <w:sz w:val="24"/>
          <w:szCs w:val="24"/>
        </w:rPr>
        <w:t xml:space="preserve"> that </w:t>
      </w:r>
      <w:r w:rsidR="00EC48B4" w:rsidRPr="00711445">
        <w:rPr>
          <w:rFonts w:ascii="Times New Roman" w:eastAsia="Times New Roman" w:hAnsi="Times New Roman" w:cs="Times New Roman"/>
          <w:bCs/>
          <w:sz w:val="24"/>
          <w:szCs w:val="24"/>
        </w:rPr>
        <w:t>a new ceasefire/hostage deal is close</w:t>
      </w:r>
      <w:r w:rsidR="004971CB" w:rsidRPr="00711445">
        <w:rPr>
          <w:rFonts w:ascii="Times New Roman" w:eastAsia="Times New Roman" w:hAnsi="Times New Roman" w:cs="Times New Roman"/>
          <w:bCs/>
          <w:sz w:val="24"/>
          <w:szCs w:val="24"/>
        </w:rPr>
        <w:t>:</w:t>
      </w:r>
    </w:p>
    <w:p w14:paraId="657809A5" w14:textId="77777777" w:rsidR="00132F15" w:rsidRPr="00711445" w:rsidRDefault="00132F15" w:rsidP="00132F15">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 xml:space="preserve">Following Prime Minister Benjamin </w:t>
      </w:r>
      <w:r w:rsidRPr="00711445">
        <w:rPr>
          <w:rFonts w:ascii="Times New Roman" w:eastAsia="Times New Roman" w:hAnsi="Times New Roman" w:cs="Times New Roman"/>
          <w:bCs/>
          <w:i/>
          <w:iCs/>
          <w:sz w:val="24"/>
          <w:szCs w:val="24"/>
        </w:rPr>
        <w:lastRenderedPageBreak/>
        <w:t xml:space="preserve">Netanyahu’s meeting Monday evening with United States President Donald Trump, senior Israeli officials said negotiations on a hostage release and ceasefire deal with Hamas have settled </w:t>
      </w:r>
      <w:r w:rsidRPr="00711445">
        <w:rPr>
          <w:rFonts w:ascii="Times New Roman" w:eastAsia="Times New Roman" w:hAnsi="Times New Roman" w:cs="Times New Roman"/>
          <w:bCs/>
          <w:i/>
          <w:iCs/>
          <w:sz w:val="24"/>
          <w:szCs w:val="24"/>
        </w:rPr>
        <w:lastRenderedPageBreak/>
        <w:t xml:space="preserve">most issues, while touting the supreme coordination between Jerusalem and Washington on Gaza, Iran, and broader regional developments. However, the core issue of bringing the </w:t>
      </w:r>
      <w:r w:rsidRPr="00711445">
        <w:rPr>
          <w:rFonts w:ascii="Times New Roman" w:eastAsia="Times New Roman" w:hAnsi="Times New Roman" w:cs="Times New Roman"/>
          <w:bCs/>
          <w:i/>
          <w:iCs/>
          <w:sz w:val="24"/>
          <w:szCs w:val="24"/>
        </w:rPr>
        <w:lastRenderedPageBreak/>
        <w:t>war to an end is unresolved.</w:t>
      </w:r>
    </w:p>
    <w:p w14:paraId="4916DD80" w14:textId="5B6D70D6" w:rsidR="00132F15" w:rsidRPr="00711445" w:rsidRDefault="00EE499C" w:rsidP="00132F15">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t>According to one Israeli official there is agreement on hostages</w:t>
      </w:r>
      <w:r w:rsidR="00B447C0" w:rsidRPr="00711445">
        <w:rPr>
          <w:rFonts w:ascii="Times New Roman" w:eastAsia="Times New Roman" w:hAnsi="Times New Roman" w:cs="Times New Roman"/>
          <w:bCs/>
          <w:sz w:val="24"/>
          <w:szCs w:val="24"/>
        </w:rPr>
        <w:t xml:space="preserve"> but not on ending the war:</w:t>
      </w:r>
    </w:p>
    <w:p w14:paraId="0D3C5A2F" w14:textId="77777777" w:rsidR="00132F15" w:rsidRPr="00711445" w:rsidRDefault="00132F15" w:rsidP="00132F15">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 xml:space="preserve">“On a hostage deal, we are coordinated… We hope it will lead to </w:t>
      </w:r>
      <w:r w:rsidRPr="00711445">
        <w:rPr>
          <w:rFonts w:ascii="Times New Roman" w:eastAsia="Times New Roman" w:hAnsi="Times New Roman" w:cs="Times New Roman"/>
          <w:bCs/>
          <w:i/>
          <w:iCs/>
          <w:sz w:val="24"/>
          <w:szCs w:val="24"/>
        </w:rPr>
        <w:lastRenderedPageBreak/>
        <w:t xml:space="preserve">a breakthrough. Hamas’s response to the Qatari proposal was, in essence, no. But the gaps are small enough for us to enter talks with them, and we hoped the answer would be yes, and then it would take a few </w:t>
      </w:r>
      <w:r w:rsidRPr="00711445">
        <w:rPr>
          <w:rFonts w:ascii="Times New Roman" w:eastAsia="Times New Roman" w:hAnsi="Times New Roman" w:cs="Times New Roman"/>
          <w:bCs/>
          <w:i/>
          <w:iCs/>
          <w:sz w:val="24"/>
          <w:szCs w:val="24"/>
        </w:rPr>
        <w:lastRenderedPageBreak/>
        <w:t>days. It can take more time, but we are working on it,” Strategic Affairs Minister Ron Dermer, who took part in the White House meeting, told reporters after the dinner.</w:t>
      </w:r>
    </w:p>
    <w:p w14:paraId="5F5C7904" w14:textId="500FD1D7" w:rsidR="00132F15" w:rsidRPr="00711445" w:rsidRDefault="007427DD" w:rsidP="00132F15">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lastRenderedPageBreak/>
        <w:t>Hamas and Israel are not talking directly, but that is how the terrorist</w:t>
      </w:r>
      <w:r w:rsidR="002B5A42" w:rsidRPr="00711445">
        <w:rPr>
          <w:rFonts w:ascii="Times New Roman" w:eastAsia="Times New Roman" w:hAnsi="Times New Roman" w:cs="Times New Roman"/>
          <w:bCs/>
          <w:sz w:val="24"/>
          <w:szCs w:val="24"/>
        </w:rPr>
        <w:t>s</w:t>
      </w:r>
      <w:r w:rsidRPr="00711445">
        <w:rPr>
          <w:rFonts w:ascii="Times New Roman" w:eastAsia="Times New Roman" w:hAnsi="Times New Roman" w:cs="Times New Roman"/>
          <w:bCs/>
          <w:sz w:val="24"/>
          <w:szCs w:val="24"/>
        </w:rPr>
        <w:t xml:space="preserve"> want it done</w:t>
      </w:r>
      <w:r w:rsidR="00512D13" w:rsidRPr="00711445">
        <w:rPr>
          <w:rFonts w:ascii="Times New Roman" w:eastAsia="Times New Roman" w:hAnsi="Times New Roman" w:cs="Times New Roman"/>
          <w:bCs/>
          <w:sz w:val="24"/>
          <w:szCs w:val="24"/>
        </w:rPr>
        <w:t>. If true, a deal is 80-90% done, but it will take time</w:t>
      </w:r>
      <w:r w:rsidR="00F238A7" w:rsidRPr="00711445">
        <w:rPr>
          <w:rFonts w:ascii="Times New Roman" w:eastAsia="Times New Roman" w:hAnsi="Times New Roman" w:cs="Times New Roman"/>
          <w:bCs/>
          <w:sz w:val="24"/>
          <w:szCs w:val="24"/>
        </w:rPr>
        <w:t>:</w:t>
      </w:r>
    </w:p>
    <w:p w14:paraId="0FA37E96" w14:textId="77777777" w:rsidR="00F238A7" w:rsidRPr="00711445" w:rsidRDefault="00132F15" w:rsidP="00132F15">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 xml:space="preserve">As a third round of indirect negotiations on an agreement </w:t>
      </w:r>
      <w:r w:rsidRPr="00711445">
        <w:rPr>
          <w:rFonts w:ascii="Times New Roman" w:eastAsia="Times New Roman" w:hAnsi="Times New Roman" w:cs="Times New Roman"/>
          <w:bCs/>
          <w:i/>
          <w:iCs/>
          <w:sz w:val="24"/>
          <w:szCs w:val="24"/>
        </w:rPr>
        <w:lastRenderedPageBreak/>
        <w:t xml:space="preserve">began in Doha on Tuesday morning, a senior Israeli official told reporters that 80 to 90 percent of the deal with Hamas has already been settled. The final stage of talks could take more than a </w:t>
      </w:r>
      <w:r w:rsidRPr="00711445">
        <w:rPr>
          <w:rFonts w:ascii="Times New Roman" w:eastAsia="Times New Roman" w:hAnsi="Times New Roman" w:cs="Times New Roman"/>
          <w:bCs/>
          <w:i/>
          <w:iCs/>
          <w:sz w:val="24"/>
          <w:szCs w:val="24"/>
        </w:rPr>
        <w:lastRenderedPageBreak/>
        <w:t>few days to conclude, the official said.</w:t>
      </w:r>
      <w:r w:rsidR="00F238A7" w:rsidRPr="00711445">
        <w:rPr>
          <w:rFonts w:ascii="Times New Roman" w:eastAsia="Times New Roman" w:hAnsi="Times New Roman" w:cs="Times New Roman"/>
          <w:bCs/>
          <w:i/>
          <w:iCs/>
          <w:sz w:val="24"/>
          <w:szCs w:val="24"/>
        </w:rPr>
        <w:t xml:space="preserve"> </w:t>
      </w:r>
    </w:p>
    <w:p w14:paraId="3FCFFD6B" w14:textId="2B12E9E3" w:rsidR="00132F15" w:rsidRPr="00711445" w:rsidRDefault="00132F15" w:rsidP="00132F15">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A spokesman for the Qatari Foreign Ministry said Tuesday that negotiations will “need time.”</w:t>
      </w:r>
    </w:p>
    <w:p w14:paraId="2939BD40" w14:textId="032510DB" w:rsidR="00132F15" w:rsidRPr="00711445" w:rsidRDefault="00F238A7" w:rsidP="00132F15">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t xml:space="preserve">Progress is inferred, but </w:t>
      </w:r>
      <w:r w:rsidR="008975C3" w:rsidRPr="00711445">
        <w:rPr>
          <w:rFonts w:ascii="Times New Roman" w:eastAsia="Times New Roman" w:hAnsi="Times New Roman" w:cs="Times New Roman"/>
          <w:bCs/>
          <w:sz w:val="24"/>
          <w:szCs w:val="24"/>
        </w:rPr>
        <w:t>only agreement on what to talk about</w:t>
      </w:r>
      <w:r w:rsidR="009A1016" w:rsidRPr="00711445">
        <w:rPr>
          <w:rFonts w:ascii="Times New Roman" w:eastAsia="Times New Roman" w:hAnsi="Times New Roman" w:cs="Times New Roman"/>
          <w:bCs/>
          <w:sz w:val="24"/>
          <w:szCs w:val="24"/>
        </w:rPr>
        <w:t xml:space="preserve"> so </w:t>
      </w:r>
      <w:r w:rsidR="009A1016" w:rsidRPr="00711445">
        <w:rPr>
          <w:rFonts w:ascii="Times New Roman" w:eastAsia="Times New Roman" w:hAnsi="Times New Roman" w:cs="Times New Roman"/>
          <w:bCs/>
          <w:sz w:val="24"/>
          <w:szCs w:val="24"/>
        </w:rPr>
        <w:lastRenderedPageBreak/>
        <w:t>we need to pump the brakes on things:</w:t>
      </w:r>
    </w:p>
    <w:p w14:paraId="271E0FC0" w14:textId="77777777" w:rsidR="00132F15" w:rsidRPr="00711445" w:rsidRDefault="00132F15" w:rsidP="00132F15">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 xml:space="preserve">“I don’t think that I can give any timeline at the moment, but I can say right now that we will need time for this,” Majed Al-Ansari told a Doha news conference. “What is </w:t>
      </w:r>
      <w:r w:rsidRPr="00711445">
        <w:rPr>
          <w:rFonts w:ascii="Times New Roman" w:eastAsia="Times New Roman" w:hAnsi="Times New Roman" w:cs="Times New Roman"/>
          <w:bCs/>
          <w:i/>
          <w:iCs/>
          <w:sz w:val="24"/>
          <w:szCs w:val="24"/>
        </w:rPr>
        <w:lastRenderedPageBreak/>
        <w:t xml:space="preserve">happening right now is that both delegations are in Doha. We are speaking with them separately on a framework for the talks. So talks have not begun, as of yet, but we are talking to both </w:t>
      </w:r>
      <w:r w:rsidRPr="00711445">
        <w:rPr>
          <w:rFonts w:ascii="Times New Roman" w:eastAsia="Times New Roman" w:hAnsi="Times New Roman" w:cs="Times New Roman"/>
          <w:bCs/>
          <w:i/>
          <w:iCs/>
          <w:sz w:val="24"/>
          <w:szCs w:val="24"/>
        </w:rPr>
        <w:lastRenderedPageBreak/>
        <w:t>sides over that framework.”</w:t>
      </w:r>
    </w:p>
    <w:p w14:paraId="474F07E0" w14:textId="69F15954" w:rsidR="00132F15" w:rsidRPr="00711445" w:rsidRDefault="00BD4DC8" w:rsidP="00132F15">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t xml:space="preserve">As we already know, </w:t>
      </w:r>
      <w:r w:rsidR="00025007" w:rsidRPr="00711445">
        <w:rPr>
          <w:rFonts w:ascii="Times New Roman" w:eastAsia="Times New Roman" w:hAnsi="Times New Roman" w:cs="Times New Roman"/>
          <w:bCs/>
          <w:sz w:val="24"/>
          <w:szCs w:val="24"/>
        </w:rPr>
        <w:t>whoever</w:t>
      </w:r>
      <w:r w:rsidRPr="00711445">
        <w:rPr>
          <w:rFonts w:ascii="Times New Roman" w:eastAsia="Times New Roman" w:hAnsi="Times New Roman" w:cs="Times New Roman"/>
          <w:bCs/>
          <w:sz w:val="24"/>
          <w:szCs w:val="24"/>
        </w:rPr>
        <w:t xml:space="preserve"> distributes the humanitarian aid is a sticking point:</w:t>
      </w:r>
    </w:p>
    <w:p w14:paraId="3DEDEF05" w14:textId="77777777" w:rsidR="00132F15" w:rsidRPr="00711445" w:rsidRDefault="00132F15" w:rsidP="00132F15">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According to a report in the Qatari newspaper Al-Araby Al-</w:t>
      </w:r>
      <w:proofErr w:type="spellStart"/>
      <w:r w:rsidRPr="00711445">
        <w:rPr>
          <w:rFonts w:ascii="Times New Roman" w:eastAsia="Times New Roman" w:hAnsi="Times New Roman" w:cs="Times New Roman"/>
          <w:bCs/>
          <w:i/>
          <w:iCs/>
          <w:sz w:val="24"/>
          <w:szCs w:val="24"/>
        </w:rPr>
        <w:t>Jadeed</w:t>
      </w:r>
      <w:proofErr w:type="spellEnd"/>
      <w:r w:rsidRPr="00711445">
        <w:rPr>
          <w:rFonts w:ascii="Times New Roman" w:eastAsia="Times New Roman" w:hAnsi="Times New Roman" w:cs="Times New Roman"/>
          <w:bCs/>
          <w:i/>
          <w:iCs/>
          <w:sz w:val="24"/>
          <w:szCs w:val="24"/>
        </w:rPr>
        <w:t xml:space="preserve">, there has </w:t>
      </w:r>
      <w:r w:rsidRPr="00711445">
        <w:rPr>
          <w:rFonts w:ascii="Times New Roman" w:eastAsia="Times New Roman" w:hAnsi="Times New Roman" w:cs="Times New Roman"/>
          <w:bCs/>
          <w:i/>
          <w:iCs/>
          <w:sz w:val="24"/>
          <w:szCs w:val="24"/>
        </w:rPr>
        <w:lastRenderedPageBreak/>
        <w:t xml:space="preserve">been progress made in negotiations on the clause regarding the mechanism for bringing humanitarian aid into Gaza. The report claims that Hamas is demanding that during a ceasefire aid be brought into the </w:t>
      </w:r>
      <w:r w:rsidRPr="00711445">
        <w:rPr>
          <w:rFonts w:ascii="Times New Roman" w:eastAsia="Times New Roman" w:hAnsi="Times New Roman" w:cs="Times New Roman"/>
          <w:bCs/>
          <w:i/>
          <w:iCs/>
          <w:sz w:val="24"/>
          <w:szCs w:val="24"/>
        </w:rPr>
        <w:lastRenderedPageBreak/>
        <w:t>Strip by the United Nations, rather than the Gaza Humanitarian Foundation.</w:t>
      </w:r>
    </w:p>
    <w:p w14:paraId="1012C38F" w14:textId="517231A1" w:rsidR="00132F15" w:rsidRPr="00711445" w:rsidRDefault="007A0BC7" w:rsidP="00132F15">
      <w:pPr>
        <w:spacing w:after="0"/>
        <w:rPr>
          <w:rFonts w:ascii="Times New Roman" w:eastAsia="Times New Roman" w:hAnsi="Times New Roman" w:cs="Times New Roman"/>
          <w:b/>
          <w:sz w:val="24"/>
          <w:szCs w:val="24"/>
        </w:rPr>
      </w:pPr>
      <w:r w:rsidRPr="00711445">
        <w:rPr>
          <w:rFonts w:ascii="Times New Roman" w:eastAsia="Times New Roman" w:hAnsi="Times New Roman" w:cs="Times New Roman"/>
          <w:b/>
          <w:sz w:val="24"/>
          <w:szCs w:val="24"/>
        </w:rPr>
        <w:t>On The Same Page</w:t>
      </w:r>
    </w:p>
    <w:p w14:paraId="42CD6675" w14:textId="2F03B15A" w:rsidR="007A0BC7" w:rsidRPr="00711445" w:rsidRDefault="007A0BC7" w:rsidP="00132F15">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t>Israel and the US are seeing eye to eye according to both sides:</w:t>
      </w:r>
    </w:p>
    <w:p w14:paraId="77336567" w14:textId="24E6BC2A" w:rsidR="004971CB" w:rsidRPr="00711445" w:rsidRDefault="00132F15" w:rsidP="00132F15">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lastRenderedPageBreak/>
        <w:t xml:space="preserve">Though Netanyahu was expected during his Washington visit to face intense pressure from Trump and his Middle East envoy Steve Witkoff to move the Gaza talks forward, Israel described complete </w:t>
      </w:r>
      <w:r w:rsidRPr="00711445">
        <w:rPr>
          <w:rFonts w:ascii="Times New Roman" w:eastAsia="Times New Roman" w:hAnsi="Times New Roman" w:cs="Times New Roman"/>
          <w:bCs/>
          <w:i/>
          <w:iCs/>
          <w:sz w:val="24"/>
          <w:szCs w:val="24"/>
        </w:rPr>
        <w:lastRenderedPageBreak/>
        <w:t>coordination between the two sides.</w:t>
      </w:r>
    </w:p>
    <w:p w14:paraId="364EC976" w14:textId="77777777" w:rsidR="00CD6507" w:rsidRPr="00711445" w:rsidRDefault="00CD6507" w:rsidP="00132F15">
      <w:pPr>
        <w:spacing w:after="0"/>
        <w:rPr>
          <w:rFonts w:ascii="Times New Roman" w:eastAsia="Times New Roman" w:hAnsi="Times New Roman" w:cs="Times New Roman"/>
          <w:bCs/>
          <w:i/>
          <w:iCs/>
          <w:sz w:val="24"/>
          <w:szCs w:val="24"/>
        </w:rPr>
      </w:pPr>
    </w:p>
    <w:p w14:paraId="3F299E80" w14:textId="4D0D3AFD" w:rsidR="00CD6507" w:rsidRPr="00711445" w:rsidRDefault="00CD6507" w:rsidP="00132F15">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 xml:space="preserve">“We have an opportunity to finally get a peace deal,” Witkoff, who is slated to fly to Qatar this week to participate in the talks, told </w:t>
      </w:r>
      <w:r w:rsidRPr="00711445">
        <w:rPr>
          <w:rFonts w:ascii="Times New Roman" w:eastAsia="Times New Roman" w:hAnsi="Times New Roman" w:cs="Times New Roman"/>
          <w:bCs/>
          <w:i/>
          <w:iCs/>
          <w:sz w:val="24"/>
          <w:szCs w:val="24"/>
        </w:rPr>
        <w:lastRenderedPageBreak/>
        <w:t>reporters just ahead of the dinner meeting.</w:t>
      </w:r>
    </w:p>
    <w:p w14:paraId="693A766F" w14:textId="77777777" w:rsidR="008C51A8" w:rsidRPr="00711445" w:rsidRDefault="008C51A8" w:rsidP="008C51A8">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After the dinner, a senior Israeli official asserted that Israel and the US enjoy “full trust and coordination…Total coordination.”</w:t>
      </w:r>
    </w:p>
    <w:p w14:paraId="02DE80C1" w14:textId="7E443384" w:rsidR="008C51A8" w:rsidRPr="00711445" w:rsidRDefault="007A0BC7" w:rsidP="008C51A8">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lastRenderedPageBreak/>
        <w:t>US President Trump</w:t>
      </w:r>
      <w:r w:rsidR="00C41068" w:rsidRPr="00711445">
        <w:rPr>
          <w:rFonts w:ascii="Times New Roman" w:eastAsia="Times New Roman" w:hAnsi="Times New Roman" w:cs="Times New Roman"/>
          <w:bCs/>
          <w:sz w:val="24"/>
          <w:szCs w:val="24"/>
        </w:rPr>
        <w:t xml:space="preserve"> wants a deal quickly:</w:t>
      </w:r>
    </w:p>
    <w:p w14:paraId="2CFE2C54" w14:textId="77777777" w:rsidR="008C51A8" w:rsidRPr="00711445" w:rsidRDefault="008C51A8" w:rsidP="008C51A8">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 xml:space="preserve">Mediators in the negotiations for a deal have been notified that Trump expects them to secure an agreement this week, an Arab diplomat and a second individual involved in </w:t>
      </w:r>
      <w:r w:rsidRPr="00711445">
        <w:rPr>
          <w:rFonts w:ascii="Times New Roman" w:eastAsia="Times New Roman" w:hAnsi="Times New Roman" w:cs="Times New Roman"/>
          <w:bCs/>
          <w:i/>
          <w:iCs/>
          <w:sz w:val="24"/>
          <w:szCs w:val="24"/>
        </w:rPr>
        <w:lastRenderedPageBreak/>
        <w:t>the talks told The Times of Israel on Monday night.</w:t>
      </w:r>
    </w:p>
    <w:p w14:paraId="2DF75F8C" w14:textId="01D5E65B" w:rsidR="008C51A8" w:rsidRPr="00711445" w:rsidRDefault="00C41068" w:rsidP="008C51A8">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t xml:space="preserve">From the Hamas side the usual </w:t>
      </w:r>
      <w:r w:rsidR="00A347C9" w:rsidRPr="00711445">
        <w:rPr>
          <w:rFonts w:ascii="Times New Roman" w:eastAsia="Times New Roman" w:hAnsi="Times New Roman" w:cs="Times New Roman"/>
          <w:bCs/>
          <w:sz w:val="24"/>
          <w:szCs w:val="24"/>
        </w:rPr>
        <w:t>red lines remain:</w:t>
      </w:r>
    </w:p>
    <w:p w14:paraId="06193DDA" w14:textId="77777777" w:rsidR="008C51A8" w:rsidRPr="00711445" w:rsidRDefault="008C51A8" w:rsidP="008C51A8">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 xml:space="preserve">A Palestinian source close to the talks told AFP Tuesday morning that “the discussions </w:t>
      </w:r>
      <w:r w:rsidRPr="00711445">
        <w:rPr>
          <w:rFonts w:ascii="Times New Roman" w:eastAsia="Times New Roman" w:hAnsi="Times New Roman" w:cs="Times New Roman"/>
          <w:bCs/>
          <w:i/>
          <w:iCs/>
          <w:sz w:val="24"/>
          <w:szCs w:val="24"/>
        </w:rPr>
        <w:lastRenderedPageBreak/>
        <w:t>are still focused on the mechanisms for implementation, particularly the clauses related to [IDF] withdrawal and humanitarian aid.”</w:t>
      </w:r>
    </w:p>
    <w:p w14:paraId="11668C52" w14:textId="08C359ED" w:rsidR="008C51A8" w:rsidRPr="00711445" w:rsidRDefault="00706E33" w:rsidP="008C51A8">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t>It could just be a matter of territory that Israel leaves from</w:t>
      </w:r>
      <w:r w:rsidR="00FC087C" w:rsidRPr="00711445">
        <w:rPr>
          <w:rFonts w:ascii="Times New Roman" w:eastAsia="Times New Roman" w:hAnsi="Times New Roman" w:cs="Times New Roman"/>
          <w:bCs/>
          <w:sz w:val="24"/>
          <w:szCs w:val="24"/>
        </w:rPr>
        <w:t xml:space="preserve"> </w:t>
      </w:r>
      <w:r w:rsidR="00FC087C" w:rsidRPr="00711445">
        <w:rPr>
          <w:rFonts w:ascii="Times New Roman" w:eastAsia="Times New Roman" w:hAnsi="Times New Roman" w:cs="Times New Roman"/>
          <w:bCs/>
          <w:sz w:val="24"/>
          <w:szCs w:val="24"/>
        </w:rPr>
        <w:lastRenderedPageBreak/>
        <w:t>although I think it could get ugly:</w:t>
      </w:r>
    </w:p>
    <w:p w14:paraId="2621DB24" w14:textId="77777777" w:rsidR="008C51A8" w:rsidRPr="00711445" w:rsidRDefault="008C51A8" w:rsidP="008C51A8">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 xml:space="preserve">Negotiators in Doha also discussed the parameters of Israel’s partial withdrawal from Gaza during the proposed 60-day ceasefire. An Arab diplomat said Israeli </w:t>
      </w:r>
      <w:r w:rsidRPr="00711445">
        <w:rPr>
          <w:rFonts w:ascii="Times New Roman" w:eastAsia="Times New Roman" w:hAnsi="Times New Roman" w:cs="Times New Roman"/>
          <w:bCs/>
          <w:i/>
          <w:iCs/>
          <w:sz w:val="24"/>
          <w:szCs w:val="24"/>
        </w:rPr>
        <w:lastRenderedPageBreak/>
        <w:t xml:space="preserve">officials had arrived with a map outlining their envisioned pullback. While Hamas initially demanded a return to Israeli troop positions from before the March 2 collapse of the previous truce, the diplomat said the </w:t>
      </w:r>
      <w:r w:rsidRPr="00711445">
        <w:rPr>
          <w:rFonts w:ascii="Times New Roman" w:eastAsia="Times New Roman" w:hAnsi="Times New Roman" w:cs="Times New Roman"/>
          <w:bCs/>
          <w:i/>
          <w:iCs/>
          <w:sz w:val="24"/>
          <w:szCs w:val="24"/>
        </w:rPr>
        <w:lastRenderedPageBreak/>
        <w:t>group had shown some flexibility.</w:t>
      </w:r>
    </w:p>
    <w:p w14:paraId="7BE0B423" w14:textId="45FEB103" w:rsidR="008C51A8" w:rsidRPr="00711445" w:rsidRDefault="00FC087C" w:rsidP="008C51A8">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t xml:space="preserve">And of course </w:t>
      </w:r>
      <w:r w:rsidR="00AA74B2" w:rsidRPr="00711445">
        <w:rPr>
          <w:rFonts w:ascii="Times New Roman" w:eastAsia="Times New Roman" w:hAnsi="Times New Roman" w:cs="Times New Roman"/>
          <w:bCs/>
          <w:sz w:val="24"/>
          <w:szCs w:val="24"/>
        </w:rPr>
        <w:t>the issue of a temporary ceasefire or a permanent one is</w:t>
      </w:r>
      <w:r w:rsidR="00776574" w:rsidRPr="00711445">
        <w:rPr>
          <w:rFonts w:ascii="Times New Roman" w:eastAsia="Times New Roman" w:hAnsi="Times New Roman" w:cs="Times New Roman"/>
          <w:bCs/>
          <w:sz w:val="24"/>
          <w:szCs w:val="24"/>
        </w:rPr>
        <w:t>n’t going away at all:</w:t>
      </w:r>
    </w:p>
    <w:p w14:paraId="766BAE87" w14:textId="77777777" w:rsidR="008C51A8" w:rsidRPr="00711445" w:rsidRDefault="008C51A8" w:rsidP="008C51A8">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 xml:space="preserve">The core dispute — whether the deal would constitute a temporary </w:t>
      </w:r>
      <w:r w:rsidRPr="00711445">
        <w:rPr>
          <w:rFonts w:ascii="Times New Roman" w:eastAsia="Times New Roman" w:hAnsi="Times New Roman" w:cs="Times New Roman"/>
          <w:bCs/>
          <w:i/>
          <w:iCs/>
          <w:sz w:val="24"/>
          <w:szCs w:val="24"/>
        </w:rPr>
        <w:lastRenderedPageBreak/>
        <w:t>pause, as Israel insists, or a permanent end to the war, as Hamas demands — remained unresolved.</w:t>
      </w:r>
    </w:p>
    <w:p w14:paraId="1C136F26" w14:textId="28EAF2CF" w:rsidR="008C51A8" w:rsidRPr="00711445" w:rsidRDefault="00776574" w:rsidP="008C51A8">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t xml:space="preserve">As I’ve always said, </w:t>
      </w:r>
      <w:r w:rsidR="005E1EBA" w:rsidRPr="00711445">
        <w:rPr>
          <w:rFonts w:ascii="Times New Roman" w:eastAsia="Times New Roman" w:hAnsi="Times New Roman" w:cs="Times New Roman"/>
          <w:bCs/>
          <w:sz w:val="24"/>
          <w:szCs w:val="24"/>
        </w:rPr>
        <w:t>Israel wants Hamas to leave the area for good one way or another</w:t>
      </w:r>
      <w:r w:rsidR="00C500F3" w:rsidRPr="00711445">
        <w:rPr>
          <w:rFonts w:ascii="Times New Roman" w:eastAsia="Times New Roman" w:hAnsi="Times New Roman" w:cs="Times New Roman"/>
          <w:bCs/>
          <w:sz w:val="24"/>
          <w:szCs w:val="24"/>
        </w:rPr>
        <w:t>:</w:t>
      </w:r>
    </w:p>
    <w:p w14:paraId="4A041BCE" w14:textId="6520887E" w:rsidR="008C51A8" w:rsidRPr="00711445" w:rsidRDefault="008C51A8" w:rsidP="008C51A8">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lastRenderedPageBreak/>
        <w:t xml:space="preserve">While the precise criteria that Israel or the US intend for a post-war Gaza remain unclear, Israel’s endgame in the talks envisions a territory in which “there is no more Hamas,” a senior Israeli official </w:t>
      </w:r>
      <w:r w:rsidRPr="00711445">
        <w:rPr>
          <w:rFonts w:ascii="Times New Roman" w:eastAsia="Times New Roman" w:hAnsi="Times New Roman" w:cs="Times New Roman"/>
          <w:bCs/>
          <w:i/>
          <w:iCs/>
          <w:sz w:val="24"/>
          <w:szCs w:val="24"/>
        </w:rPr>
        <w:lastRenderedPageBreak/>
        <w:t>said in Washington Tuesday morning.</w:t>
      </w:r>
    </w:p>
    <w:p w14:paraId="1E7557B3" w14:textId="77777777" w:rsidR="008C51A8" w:rsidRPr="00711445" w:rsidRDefault="008C51A8" w:rsidP="008C51A8">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 xml:space="preserve">The goal is to see “Hamas taken apart. It has to lay down its weapons. Its people have given up. The leaders have been exiled. Another force has taken over the </w:t>
      </w:r>
      <w:r w:rsidRPr="00711445">
        <w:rPr>
          <w:rFonts w:ascii="Times New Roman" w:eastAsia="Times New Roman" w:hAnsi="Times New Roman" w:cs="Times New Roman"/>
          <w:bCs/>
          <w:i/>
          <w:iCs/>
          <w:sz w:val="24"/>
          <w:szCs w:val="24"/>
        </w:rPr>
        <w:lastRenderedPageBreak/>
        <w:t>territory and prevents the use of weapons,” the official said.</w:t>
      </w:r>
    </w:p>
    <w:p w14:paraId="16B225C7" w14:textId="7FF782FF" w:rsidR="008C51A8" w:rsidRPr="00711445" w:rsidRDefault="00C500F3" w:rsidP="008C51A8">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t xml:space="preserve">Israel </w:t>
      </w:r>
      <w:r w:rsidR="00E40E2E" w:rsidRPr="00711445">
        <w:rPr>
          <w:rFonts w:ascii="Times New Roman" w:eastAsia="Times New Roman" w:hAnsi="Times New Roman" w:cs="Times New Roman"/>
          <w:bCs/>
          <w:sz w:val="24"/>
          <w:szCs w:val="24"/>
        </w:rPr>
        <w:t>wants the Gaza Strip to be one of stability</w:t>
      </w:r>
      <w:r w:rsidR="007F4428" w:rsidRPr="00711445">
        <w:rPr>
          <w:rFonts w:ascii="Times New Roman" w:eastAsia="Times New Roman" w:hAnsi="Times New Roman" w:cs="Times New Roman"/>
          <w:bCs/>
          <w:sz w:val="24"/>
          <w:szCs w:val="24"/>
        </w:rPr>
        <w:t xml:space="preserve"> before they let someone else run the area:</w:t>
      </w:r>
    </w:p>
    <w:p w14:paraId="4B5FFC2A" w14:textId="77777777" w:rsidR="008C51A8" w:rsidRPr="00711445" w:rsidRDefault="008C51A8" w:rsidP="008C51A8">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 xml:space="preserve">“There has to be a system there that </w:t>
      </w:r>
      <w:r w:rsidRPr="00711445">
        <w:rPr>
          <w:rFonts w:ascii="Times New Roman" w:eastAsia="Times New Roman" w:hAnsi="Times New Roman" w:cs="Times New Roman"/>
          <w:bCs/>
          <w:i/>
          <w:iCs/>
          <w:sz w:val="24"/>
          <w:szCs w:val="24"/>
        </w:rPr>
        <w:lastRenderedPageBreak/>
        <w:t>manages life,” the official added, saying. “Maybe for a certain amount of time, it is us…I’m not sure that if we’re not there for a certain stage, that we’ll be able to pass it on to someone else.”</w:t>
      </w:r>
    </w:p>
    <w:p w14:paraId="3C59ABED" w14:textId="0FB8BF96" w:rsidR="008C51A8" w:rsidRPr="00711445" w:rsidRDefault="007F4428" w:rsidP="008C51A8">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lastRenderedPageBreak/>
        <w:t>This source also brought up the controversial idea of Gazans to leave</w:t>
      </w:r>
      <w:r w:rsidR="00393347" w:rsidRPr="00711445">
        <w:rPr>
          <w:rFonts w:ascii="Times New Roman" w:eastAsia="Times New Roman" w:hAnsi="Times New Roman" w:cs="Times New Roman"/>
          <w:bCs/>
          <w:sz w:val="24"/>
          <w:szCs w:val="24"/>
        </w:rPr>
        <w:t xml:space="preserve"> </w:t>
      </w:r>
      <w:r w:rsidR="00C35E96" w:rsidRPr="00711445">
        <w:rPr>
          <w:rFonts w:ascii="Times New Roman" w:eastAsia="Times New Roman" w:hAnsi="Times New Roman" w:cs="Times New Roman"/>
          <w:bCs/>
          <w:sz w:val="24"/>
          <w:szCs w:val="24"/>
        </w:rPr>
        <w:t>the area on their own:</w:t>
      </w:r>
    </w:p>
    <w:p w14:paraId="572586AD" w14:textId="77777777" w:rsidR="008C51A8" w:rsidRPr="00711445" w:rsidRDefault="008C51A8" w:rsidP="008C51A8">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t>The official also said that Israel is convinced Trump is serious about encouraging Gazans to emigrate.</w:t>
      </w:r>
    </w:p>
    <w:p w14:paraId="3F925FC4" w14:textId="56529B19" w:rsidR="008C51A8" w:rsidRPr="00711445" w:rsidRDefault="008C51A8" w:rsidP="008C51A8">
      <w:pPr>
        <w:spacing w:after="0"/>
        <w:rPr>
          <w:rFonts w:ascii="Times New Roman" w:eastAsia="Times New Roman" w:hAnsi="Times New Roman" w:cs="Times New Roman"/>
          <w:bCs/>
          <w:i/>
          <w:iCs/>
          <w:sz w:val="24"/>
          <w:szCs w:val="24"/>
        </w:rPr>
      </w:pPr>
      <w:r w:rsidRPr="00711445">
        <w:rPr>
          <w:rFonts w:ascii="Times New Roman" w:eastAsia="Times New Roman" w:hAnsi="Times New Roman" w:cs="Times New Roman"/>
          <w:bCs/>
          <w:i/>
          <w:iCs/>
          <w:sz w:val="24"/>
          <w:szCs w:val="24"/>
        </w:rPr>
        <w:lastRenderedPageBreak/>
        <w:t xml:space="preserve">“After tonight, I am [convinced],” the official said, adding that “the plan is alive, what is needed is operational coordination, not only the aims, but how we achieve it. And that is </w:t>
      </w:r>
      <w:r w:rsidRPr="00711445">
        <w:rPr>
          <w:rFonts w:ascii="Times New Roman" w:eastAsia="Times New Roman" w:hAnsi="Times New Roman" w:cs="Times New Roman"/>
          <w:bCs/>
          <w:i/>
          <w:iCs/>
          <w:sz w:val="24"/>
          <w:szCs w:val="24"/>
        </w:rPr>
        <w:lastRenderedPageBreak/>
        <w:t>what we discussed. The desire is there.”</w:t>
      </w:r>
    </w:p>
    <w:p w14:paraId="11CBA198" w14:textId="0235E5C3" w:rsidR="004A44AB" w:rsidRPr="00711445" w:rsidRDefault="007113BE" w:rsidP="008C51A8">
      <w:pPr>
        <w:spacing w:after="0"/>
        <w:rPr>
          <w:rFonts w:ascii="Times New Roman" w:eastAsia="Times New Roman" w:hAnsi="Times New Roman" w:cs="Times New Roman"/>
          <w:bCs/>
          <w:sz w:val="24"/>
          <w:szCs w:val="24"/>
        </w:rPr>
      </w:pPr>
      <w:r w:rsidRPr="00711445">
        <w:rPr>
          <w:rFonts w:ascii="Times New Roman" w:eastAsia="Times New Roman" w:hAnsi="Times New Roman" w:cs="Times New Roman"/>
          <w:bCs/>
          <w:sz w:val="24"/>
          <w:szCs w:val="24"/>
        </w:rPr>
        <w:t>From a Bible prophecy standpoint, the land was given to the tribe of Judah and will be given back to Israel</w:t>
      </w:r>
      <w:r w:rsidR="00900FDE" w:rsidRPr="00711445">
        <w:rPr>
          <w:rFonts w:ascii="Times New Roman" w:eastAsia="Times New Roman" w:hAnsi="Times New Roman" w:cs="Times New Roman"/>
          <w:bCs/>
          <w:sz w:val="24"/>
          <w:szCs w:val="24"/>
        </w:rPr>
        <w:t xml:space="preserve"> while the people including Hamas</w:t>
      </w:r>
      <w:r w:rsidR="000C3977" w:rsidRPr="00711445">
        <w:rPr>
          <w:rFonts w:ascii="Times New Roman" w:eastAsia="Times New Roman" w:hAnsi="Times New Roman" w:cs="Times New Roman"/>
          <w:bCs/>
          <w:sz w:val="24"/>
          <w:szCs w:val="24"/>
        </w:rPr>
        <w:t xml:space="preserve"> are judged to leave </w:t>
      </w:r>
      <w:r w:rsidR="000C3977" w:rsidRPr="00711445">
        <w:rPr>
          <w:rFonts w:ascii="Times New Roman" w:eastAsia="Times New Roman" w:hAnsi="Times New Roman" w:cs="Times New Roman"/>
          <w:bCs/>
          <w:sz w:val="24"/>
          <w:szCs w:val="24"/>
        </w:rPr>
        <w:lastRenderedPageBreak/>
        <w:t>permanently</w:t>
      </w:r>
      <w:r w:rsidR="00FA02C1" w:rsidRPr="00711445">
        <w:rPr>
          <w:rFonts w:ascii="Times New Roman" w:eastAsia="Times New Roman" w:hAnsi="Times New Roman" w:cs="Times New Roman"/>
          <w:bCs/>
          <w:sz w:val="24"/>
          <w:szCs w:val="24"/>
        </w:rPr>
        <w:t xml:space="preserve">. This is seen in </w:t>
      </w:r>
      <w:hyperlink r:id="rId6" w:history="1">
        <w:r w:rsidR="00FA02C1" w:rsidRPr="00711445">
          <w:rPr>
            <w:rStyle w:val="Hyperlink"/>
            <w:rFonts w:ascii="Times New Roman" w:eastAsia="Times New Roman" w:hAnsi="Times New Roman" w:cs="Times New Roman"/>
            <w:b/>
            <w:i/>
            <w:iCs/>
            <w:sz w:val="24"/>
            <w:szCs w:val="24"/>
          </w:rPr>
          <w:t>Ze</w:t>
        </w:r>
        <w:r w:rsidR="00C13FC4" w:rsidRPr="00711445">
          <w:rPr>
            <w:rStyle w:val="Hyperlink"/>
            <w:rFonts w:ascii="Times New Roman" w:eastAsia="Times New Roman" w:hAnsi="Times New Roman" w:cs="Times New Roman"/>
            <w:b/>
            <w:i/>
            <w:iCs/>
            <w:sz w:val="24"/>
            <w:szCs w:val="24"/>
          </w:rPr>
          <w:t>phaniah 2:4-7</w:t>
        </w:r>
      </w:hyperlink>
      <w:r w:rsidR="00C13FC4" w:rsidRPr="00711445">
        <w:rPr>
          <w:rFonts w:ascii="Times New Roman" w:eastAsia="Times New Roman" w:hAnsi="Times New Roman" w:cs="Times New Roman"/>
          <w:bCs/>
          <w:sz w:val="24"/>
          <w:szCs w:val="24"/>
        </w:rPr>
        <w:t xml:space="preserve">. </w:t>
      </w:r>
      <w:r w:rsidR="00CA406E" w:rsidRPr="00711445">
        <w:rPr>
          <w:rFonts w:ascii="Times New Roman" w:eastAsia="Times New Roman" w:hAnsi="Times New Roman" w:cs="Times New Roman"/>
          <w:bCs/>
          <w:sz w:val="24"/>
          <w:szCs w:val="24"/>
        </w:rPr>
        <w:t>P</w:t>
      </w:r>
      <w:r w:rsidR="00A80226" w:rsidRPr="00711445">
        <w:rPr>
          <w:rFonts w:ascii="Times New Roman" w:eastAsia="Times New Roman" w:hAnsi="Times New Roman" w:cs="Times New Roman"/>
          <w:bCs/>
          <w:sz w:val="24"/>
          <w:szCs w:val="24"/>
        </w:rPr>
        <w:t xml:space="preserve">ray for the peace of Jerusalem </w:t>
      </w:r>
      <w:r w:rsidR="00CA406E" w:rsidRPr="00711445">
        <w:rPr>
          <w:rFonts w:ascii="Times New Roman" w:eastAsia="Times New Roman" w:hAnsi="Times New Roman" w:cs="Times New Roman"/>
          <w:bCs/>
          <w:sz w:val="24"/>
          <w:szCs w:val="24"/>
        </w:rPr>
        <w:t>specifically now so the Israeli leadership understands the times and knows what to do about them.</w:t>
      </w:r>
    </w:p>
    <w:p w14:paraId="2B241F79" w14:textId="77777777" w:rsidR="004A44AB" w:rsidRPr="004A44AB" w:rsidRDefault="004A44AB" w:rsidP="008C51A8">
      <w:pPr>
        <w:spacing w:after="0"/>
        <w:rPr>
          <w:rFonts w:ascii="Times New Roman" w:eastAsia="Times New Roman" w:hAnsi="Times New Roman" w:cs="Times New Roman"/>
          <w:bCs/>
          <w:sz w:val="100"/>
          <w:szCs w:val="100"/>
        </w:rPr>
      </w:pPr>
    </w:p>
    <w:sectPr w:rsidR="004A44AB" w:rsidRPr="004A44A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BDD99" w14:textId="77777777" w:rsidR="00397F9A" w:rsidRDefault="00397F9A">
      <w:pPr>
        <w:spacing w:after="0" w:line="240" w:lineRule="auto"/>
      </w:pPr>
      <w:r>
        <w:separator/>
      </w:r>
    </w:p>
  </w:endnote>
  <w:endnote w:type="continuationSeparator" w:id="0">
    <w:p w14:paraId="304CB4F9" w14:textId="77777777" w:rsidR="00397F9A" w:rsidRDefault="00397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1"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2" w14:textId="630BE94A" w:rsidR="008D22F1" w:rsidRDefault="00FE4C2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70211">
      <w:rPr>
        <w:noProof/>
        <w:color w:val="000000"/>
      </w:rPr>
      <w:t>1</w:t>
    </w:r>
    <w:r>
      <w:rPr>
        <w:color w:val="000000"/>
      </w:rPr>
      <w:fldChar w:fldCharType="end"/>
    </w:r>
  </w:p>
  <w:p w14:paraId="717019A3"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5"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447F4" w14:textId="77777777" w:rsidR="00397F9A" w:rsidRDefault="00397F9A">
      <w:pPr>
        <w:spacing w:after="0" w:line="240" w:lineRule="auto"/>
      </w:pPr>
      <w:r>
        <w:separator/>
      </w:r>
    </w:p>
  </w:footnote>
  <w:footnote w:type="continuationSeparator" w:id="0">
    <w:p w14:paraId="25B039BE" w14:textId="77777777" w:rsidR="00397F9A" w:rsidRDefault="00397F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9F"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0"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4"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2F1"/>
    <w:rsid w:val="00010340"/>
    <w:rsid w:val="00021D45"/>
    <w:rsid w:val="00025007"/>
    <w:rsid w:val="00035488"/>
    <w:rsid w:val="0007144A"/>
    <w:rsid w:val="000B65C8"/>
    <w:rsid w:val="000C3977"/>
    <w:rsid w:val="000E44CD"/>
    <w:rsid w:val="000F736F"/>
    <w:rsid w:val="00100E85"/>
    <w:rsid w:val="00113909"/>
    <w:rsid w:val="001235B7"/>
    <w:rsid w:val="00124024"/>
    <w:rsid w:val="00132F15"/>
    <w:rsid w:val="00135EFE"/>
    <w:rsid w:val="00147249"/>
    <w:rsid w:val="00160E3F"/>
    <w:rsid w:val="00184785"/>
    <w:rsid w:val="001A0D47"/>
    <w:rsid w:val="001A303E"/>
    <w:rsid w:val="001A553D"/>
    <w:rsid w:val="001D7093"/>
    <w:rsid w:val="001E30CC"/>
    <w:rsid w:val="0025451B"/>
    <w:rsid w:val="00261D62"/>
    <w:rsid w:val="00277A99"/>
    <w:rsid w:val="002A6318"/>
    <w:rsid w:val="002B5A42"/>
    <w:rsid w:val="00316754"/>
    <w:rsid w:val="00370522"/>
    <w:rsid w:val="003766FC"/>
    <w:rsid w:val="00393347"/>
    <w:rsid w:val="003970B6"/>
    <w:rsid w:val="00397F9A"/>
    <w:rsid w:val="003B4C28"/>
    <w:rsid w:val="003B6F07"/>
    <w:rsid w:val="003C4F35"/>
    <w:rsid w:val="003E1472"/>
    <w:rsid w:val="004136A9"/>
    <w:rsid w:val="00414759"/>
    <w:rsid w:val="00460F58"/>
    <w:rsid w:val="00465BF6"/>
    <w:rsid w:val="004971CB"/>
    <w:rsid w:val="004A44AB"/>
    <w:rsid w:val="004A5010"/>
    <w:rsid w:val="004C77E5"/>
    <w:rsid w:val="00512D13"/>
    <w:rsid w:val="00543A9B"/>
    <w:rsid w:val="00570211"/>
    <w:rsid w:val="005C796F"/>
    <w:rsid w:val="005E1EBA"/>
    <w:rsid w:val="00611084"/>
    <w:rsid w:val="006117FA"/>
    <w:rsid w:val="006172D1"/>
    <w:rsid w:val="00651C41"/>
    <w:rsid w:val="00677DE6"/>
    <w:rsid w:val="006963F0"/>
    <w:rsid w:val="006A4EB3"/>
    <w:rsid w:val="006B200F"/>
    <w:rsid w:val="00702534"/>
    <w:rsid w:val="00706E33"/>
    <w:rsid w:val="007113BE"/>
    <w:rsid w:val="00711445"/>
    <w:rsid w:val="00714510"/>
    <w:rsid w:val="00726726"/>
    <w:rsid w:val="007419EA"/>
    <w:rsid w:val="007427DD"/>
    <w:rsid w:val="00776574"/>
    <w:rsid w:val="00787525"/>
    <w:rsid w:val="007A0BC7"/>
    <w:rsid w:val="007B0B3D"/>
    <w:rsid w:val="007C2270"/>
    <w:rsid w:val="007F4428"/>
    <w:rsid w:val="00812D46"/>
    <w:rsid w:val="0083383E"/>
    <w:rsid w:val="00855CE8"/>
    <w:rsid w:val="0087330E"/>
    <w:rsid w:val="00877922"/>
    <w:rsid w:val="008975C3"/>
    <w:rsid w:val="008B3093"/>
    <w:rsid w:val="008C51A8"/>
    <w:rsid w:val="008D22F1"/>
    <w:rsid w:val="008F31EC"/>
    <w:rsid w:val="00900FDE"/>
    <w:rsid w:val="00971FE2"/>
    <w:rsid w:val="00973093"/>
    <w:rsid w:val="009837A3"/>
    <w:rsid w:val="009A1016"/>
    <w:rsid w:val="009C5715"/>
    <w:rsid w:val="009F76B9"/>
    <w:rsid w:val="00A347C9"/>
    <w:rsid w:val="00A80226"/>
    <w:rsid w:val="00A85CFD"/>
    <w:rsid w:val="00AA74B2"/>
    <w:rsid w:val="00AB1927"/>
    <w:rsid w:val="00AE7FA1"/>
    <w:rsid w:val="00B010F5"/>
    <w:rsid w:val="00B029FA"/>
    <w:rsid w:val="00B13714"/>
    <w:rsid w:val="00B26102"/>
    <w:rsid w:val="00B447C0"/>
    <w:rsid w:val="00B54134"/>
    <w:rsid w:val="00B57B45"/>
    <w:rsid w:val="00B835B6"/>
    <w:rsid w:val="00BA5E09"/>
    <w:rsid w:val="00BD4DC8"/>
    <w:rsid w:val="00C13FC4"/>
    <w:rsid w:val="00C1793A"/>
    <w:rsid w:val="00C27412"/>
    <w:rsid w:val="00C35E96"/>
    <w:rsid w:val="00C41068"/>
    <w:rsid w:val="00C500F3"/>
    <w:rsid w:val="00C9652D"/>
    <w:rsid w:val="00C971C2"/>
    <w:rsid w:val="00CA406E"/>
    <w:rsid w:val="00CC69F1"/>
    <w:rsid w:val="00CD2E41"/>
    <w:rsid w:val="00CD6507"/>
    <w:rsid w:val="00CE30E0"/>
    <w:rsid w:val="00CF64AF"/>
    <w:rsid w:val="00D14025"/>
    <w:rsid w:val="00D378FC"/>
    <w:rsid w:val="00D37DB2"/>
    <w:rsid w:val="00D77025"/>
    <w:rsid w:val="00DA0118"/>
    <w:rsid w:val="00DE659D"/>
    <w:rsid w:val="00E13038"/>
    <w:rsid w:val="00E40E2E"/>
    <w:rsid w:val="00E433E4"/>
    <w:rsid w:val="00E43918"/>
    <w:rsid w:val="00E82D96"/>
    <w:rsid w:val="00EB2C76"/>
    <w:rsid w:val="00EC48B4"/>
    <w:rsid w:val="00EE499C"/>
    <w:rsid w:val="00EE5281"/>
    <w:rsid w:val="00EE66AE"/>
    <w:rsid w:val="00F238A7"/>
    <w:rsid w:val="00F26743"/>
    <w:rsid w:val="00F53CD2"/>
    <w:rsid w:val="00F67086"/>
    <w:rsid w:val="00FA02C1"/>
    <w:rsid w:val="00FA493E"/>
    <w:rsid w:val="00FB2741"/>
    <w:rsid w:val="00FC087C"/>
    <w:rsid w:val="00FE4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0197D"/>
  <w15:docId w15:val="{710D30A1-6FBF-4727-A989-D11342C5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3B6F07"/>
    <w:rPr>
      <w:color w:val="0000FF" w:themeColor="hyperlink"/>
      <w:u w:val="single"/>
    </w:rPr>
  </w:style>
  <w:style w:type="character" w:styleId="UnresolvedMention">
    <w:name w:val="Unresolved Mention"/>
    <w:basedOn w:val="DefaultParagraphFont"/>
    <w:uiPriority w:val="99"/>
    <w:semiHidden/>
    <w:unhideWhenUsed/>
    <w:rsid w:val="003B6F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zeph%202%3A4-7&amp;version=KJV"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930</Words>
  <Characters>5303</Characters>
  <Application>Microsoft Office Word</Application>
  <DocSecurity>0</DocSecurity>
  <Lines>44</Lines>
  <Paragraphs>12</Paragraphs>
  <ScaleCrop>false</ScaleCrop>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49</cp:revision>
  <dcterms:created xsi:type="dcterms:W3CDTF">2025-07-08T20:39:00Z</dcterms:created>
  <dcterms:modified xsi:type="dcterms:W3CDTF">2025-07-08T22:18:00Z</dcterms:modified>
</cp:coreProperties>
</file>