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9CE7945"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7959832B"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3040BB">
        <w:rPr>
          <w:rFonts w:ascii="Times New Roman" w:hAnsi="Times New Roman" w:cs="Times New Roman"/>
          <w:b/>
          <w:sz w:val="28"/>
          <w:szCs w:val="28"/>
        </w:rPr>
        <w:t>6</w:t>
      </w:r>
      <w:r w:rsidR="002A7E42">
        <w:rPr>
          <w:rFonts w:ascii="Times New Roman" w:hAnsi="Times New Roman" w:cs="Times New Roman"/>
          <w:b/>
          <w:sz w:val="28"/>
          <w:szCs w:val="28"/>
        </w:rPr>
        <w:br/>
      </w:r>
      <w:r w:rsidR="00E83AE8">
        <w:rPr>
          <w:rFonts w:ascii="Times New Roman" w:hAnsi="Times New Roman" w:cs="Times New Roman"/>
          <w:b/>
          <w:sz w:val="28"/>
          <w:szCs w:val="28"/>
        </w:rPr>
        <w:t>All About The Hostages</w:t>
      </w:r>
      <w:r w:rsidR="00AD6E15">
        <w:rPr>
          <w:rFonts w:ascii="Times New Roman" w:hAnsi="Times New Roman" w:cs="Times New Roman"/>
          <w:b/>
          <w:sz w:val="28"/>
          <w:szCs w:val="28"/>
        </w:rPr>
        <w:t xml:space="preserve"> – Part 2</w:t>
      </w:r>
    </w:p>
    <w:p w14:paraId="41C9198E" w14:textId="61882250" w:rsidR="00740DFE" w:rsidRDefault="00635CD5" w:rsidP="00E84E6E">
      <w:pPr>
        <w:spacing w:after="0"/>
        <w:rPr>
          <w:rFonts w:ascii="Times New Roman" w:hAnsi="Times New Roman" w:cs="Times New Roman"/>
          <w:b/>
          <w:sz w:val="24"/>
          <w:szCs w:val="24"/>
        </w:rPr>
      </w:pPr>
      <w:r>
        <w:rPr>
          <w:rFonts w:ascii="Times New Roman" w:hAnsi="Times New Roman" w:cs="Times New Roman"/>
          <w:b/>
          <w:sz w:val="24"/>
          <w:szCs w:val="24"/>
        </w:rPr>
        <w:t>Ho</w:t>
      </w:r>
      <w:r w:rsidR="00D16D8B">
        <w:rPr>
          <w:rFonts w:ascii="Times New Roman" w:hAnsi="Times New Roman" w:cs="Times New Roman"/>
          <w:b/>
          <w:sz w:val="24"/>
          <w:szCs w:val="24"/>
        </w:rPr>
        <w:t>stage</w:t>
      </w:r>
      <w:r w:rsidR="0010081D">
        <w:rPr>
          <w:rFonts w:ascii="Times New Roman" w:hAnsi="Times New Roman" w:cs="Times New Roman"/>
          <w:b/>
          <w:sz w:val="24"/>
          <w:szCs w:val="24"/>
        </w:rPr>
        <w:t>s</w:t>
      </w:r>
      <w:r w:rsidR="00E83AE8">
        <w:rPr>
          <w:rFonts w:ascii="Times New Roman" w:hAnsi="Times New Roman" w:cs="Times New Roman"/>
          <w:b/>
          <w:sz w:val="24"/>
          <w:szCs w:val="24"/>
        </w:rPr>
        <w:t xml:space="preserve"> </w:t>
      </w:r>
      <w:r w:rsidR="00A85B37">
        <w:rPr>
          <w:rFonts w:ascii="Times New Roman" w:hAnsi="Times New Roman" w:cs="Times New Roman"/>
          <w:b/>
          <w:sz w:val="24"/>
          <w:szCs w:val="24"/>
        </w:rPr>
        <w:t>Could Be Freed</w:t>
      </w:r>
    </w:p>
    <w:p w14:paraId="4D79EC06" w14:textId="74901FA8" w:rsidR="00311353" w:rsidRPr="00311353" w:rsidRDefault="00311353" w:rsidP="00E84E6E">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(use pic 1 here)</w:t>
      </w:r>
    </w:p>
    <w:p w14:paraId="7FEE02B1" w14:textId="7DC8CDE3" w:rsidR="00A85B37" w:rsidRDefault="00A85B37"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After we reported yesterday at this time, any hostage deal appeared to be </w:t>
      </w:r>
      <w:r w:rsidR="00DD2A5B">
        <w:rPr>
          <w:rFonts w:ascii="Times New Roman" w:hAnsi="Times New Roman" w:cs="Times New Roman"/>
          <w:bCs/>
          <w:sz w:val="24"/>
          <w:szCs w:val="24"/>
        </w:rPr>
        <w:t xml:space="preserve">a non-starter, but today it appears that a deal could happen as </w:t>
      </w:r>
      <w:r w:rsidR="004F25EB">
        <w:rPr>
          <w:rFonts w:ascii="Times New Roman" w:hAnsi="Times New Roman" w:cs="Times New Roman"/>
          <w:bCs/>
          <w:sz w:val="24"/>
          <w:szCs w:val="24"/>
        </w:rPr>
        <w:t xml:space="preserve">we </w:t>
      </w:r>
      <w:r w:rsidR="00DD2A5B">
        <w:rPr>
          <w:rFonts w:ascii="Times New Roman" w:hAnsi="Times New Roman" w:cs="Times New Roman"/>
          <w:bCs/>
          <w:sz w:val="24"/>
          <w:szCs w:val="24"/>
        </w:rPr>
        <w:t xml:space="preserve">see in this report from </w:t>
      </w:r>
      <w:r w:rsidR="004E533E">
        <w:rPr>
          <w:rFonts w:ascii="Times New Roman" w:hAnsi="Times New Roman" w:cs="Times New Roman"/>
          <w:bCs/>
          <w:i/>
          <w:iCs/>
          <w:sz w:val="24"/>
          <w:szCs w:val="24"/>
        </w:rPr>
        <w:t>The Times Of Israel</w:t>
      </w:r>
      <w:r w:rsidR="00DD2A5B">
        <w:rPr>
          <w:rFonts w:ascii="Times New Roman" w:hAnsi="Times New Roman" w:cs="Times New Roman"/>
          <w:bCs/>
          <w:i/>
          <w:iCs/>
          <w:sz w:val="24"/>
          <w:szCs w:val="24"/>
        </w:rPr>
        <w:t xml:space="preserve"> </w:t>
      </w:r>
      <w:r w:rsidR="00DD2A5B">
        <w:rPr>
          <w:rFonts w:ascii="Times New Roman" w:hAnsi="Times New Roman" w:cs="Times New Roman"/>
          <w:bCs/>
          <w:sz w:val="24"/>
          <w:szCs w:val="24"/>
        </w:rPr>
        <w:t xml:space="preserve">(see </w:t>
      </w:r>
      <w:hyperlink r:id="rId8" w:history="1">
        <w:r w:rsidR="00045BEB" w:rsidRPr="00417308">
          <w:rPr>
            <w:rStyle w:val="Hyperlink"/>
            <w:rFonts w:ascii="Times New Roman" w:hAnsi="Times New Roman" w:cs="Times New Roman"/>
            <w:bCs/>
            <w:sz w:val="24"/>
            <w:szCs w:val="24"/>
          </w:rPr>
          <w:t>https://www.timesofisrael.com/netanyahu-set-to-convene-cabinets-to-vote-on-gaza-hostage-deal/</w:t>
        </w:r>
      </w:hyperlink>
      <w:r w:rsidR="00045BEB">
        <w:rPr>
          <w:rFonts w:ascii="Times New Roman" w:hAnsi="Times New Roman" w:cs="Times New Roman"/>
          <w:bCs/>
          <w:sz w:val="24"/>
          <w:szCs w:val="24"/>
        </w:rPr>
        <w:t>) :</w:t>
      </w:r>
    </w:p>
    <w:p w14:paraId="07753172" w14:textId="2730C0AA" w:rsidR="004F25EB" w:rsidRPr="004F25EB" w:rsidRDefault="004F25EB" w:rsidP="004F25EB">
      <w:pPr>
        <w:spacing w:after="0"/>
        <w:rPr>
          <w:rFonts w:ascii="Times New Roman" w:hAnsi="Times New Roman" w:cs="Times New Roman"/>
          <w:bCs/>
          <w:i/>
          <w:iCs/>
          <w:sz w:val="24"/>
          <w:szCs w:val="24"/>
        </w:rPr>
      </w:pPr>
      <w:r w:rsidRPr="004F25EB">
        <w:rPr>
          <w:rFonts w:ascii="Times New Roman" w:hAnsi="Times New Roman" w:cs="Times New Roman"/>
          <w:bCs/>
          <w:i/>
          <w:iCs/>
          <w:sz w:val="24"/>
          <w:szCs w:val="24"/>
        </w:rPr>
        <w:t>The Prime Minister’s Office announced on Tuesday afternoon that Prime Minister Benjamin Netanyahu would be convening a series of cabinet meetings in the evening, apparently to approve a deal that would see the release of dozens of Israeli hostages held by Hamas.</w:t>
      </w:r>
    </w:p>
    <w:p w14:paraId="4F65830F" w14:textId="40138105" w:rsidR="004F25EB" w:rsidRPr="004F25EB" w:rsidRDefault="004F25EB" w:rsidP="004F25EB">
      <w:pPr>
        <w:spacing w:after="0"/>
        <w:rPr>
          <w:rFonts w:ascii="Times New Roman" w:hAnsi="Times New Roman" w:cs="Times New Roman"/>
          <w:bCs/>
          <w:i/>
          <w:iCs/>
          <w:sz w:val="24"/>
          <w:szCs w:val="24"/>
        </w:rPr>
      </w:pPr>
      <w:r w:rsidRPr="004F25EB">
        <w:rPr>
          <w:rFonts w:ascii="Times New Roman" w:hAnsi="Times New Roman" w:cs="Times New Roman"/>
          <w:bCs/>
          <w:i/>
          <w:iCs/>
          <w:sz w:val="24"/>
          <w:szCs w:val="24"/>
        </w:rPr>
        <w:t>The announcement from the PMO stated that Netanyahu would be gathering ministers “in light of developments on the issue of the release of our hostages,” without elaborating.</w:t>
      </w:r>
    </w:p>
    <w:p w14:paraId="0E663F93" w14:textId="0461C798" w:rsidR="00045BEB" w:rsidRDefault="004F25EB" w:rsidP="004F25EB">
      <w:pPr>
        <w:spacing w:after="0"/>
        <w:rPr>
          <w:rFonts w:ascii="Times New Roman" w:hAnsi="Times New Roman" w:cs="Times New Roman"/>
          <w:bCs/>
          <w:i/>
          <w:iCs/>
          <w:sz w:val="24"/>
          <w:szCs w:val="24"/>
        </w:rPr>
      </w:pPr>
      <w:r w:rsidRPr="004F25EB">
        <w:rPr>
          <w:rFonts w:ascii="Times New Roman" w:hAnsi="Times New Roman" w:cs="Times New Roman"/>
          <w:bCs/>
          <w:i/>
          <w:iCs/>
          <w:sz w:val="24"/>
          <w:szCs w:val="24"/>
        </w:rPr>
        <w:t>Netanyahu was slated to convene the war cabinet at 6 p.m. local time, the broader security cabinet at 7 p.m. and the full cabinet at 8 p.m. The announcement was the first confirmation from Israel that a serious deal to release some of the approximately 240 hostages held by terror groups in Gaza since October 7 is close.</w:t>
      </w:r>
    </w:p>
    <w:p w14:paraId="09BE5E55" w14:textId="71F1C5C7" w:rsidR="00333C28" w:rsidRDefault="00333C28" w:rsidP="004F25EB">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5C3579">
        <w:rPr>
          <w:rFonts w:ascii="Times New Roman" w:hAnsi="Times New Roman" w:cs="Times New Roman"/>
          <w:bCs/>
          <w:sz w:val="24"/>
          <w:szCs w:val="24"/>
        </w:rPr>
        <w:t xml:space="preserve">an </w:t>
      </w:r>
      <w:r>
        <w:rPr>
          <w:rFonts w:ascii="Times New Roman" w:hAnsi="Times New Roman" w:cs="Times New Roman"/>
          <w:bCs/>
          <w:sz w:val="24"/>
          <w:szCs w:val="24"/>
        </w:rPr>
        <w:t xml:space="preserve">article </w:t>
      </w:r>
      <w:r w:rsidR="005C3579">
        <w:rPr>
          <w:rFonts w:ascii="Times New Roman" w:hAnsi="Times New Roman" w:cs="Times New Roman"/>
          <w:bCs/>
          <w:sz w:val="24"/>
          <w:szCs w:val="24"/>
        </w:rPr>
        <w:t xml:space="preserve">from </w:t>
      </w:r>
      <w:r w:rsidR="005C3579">
        <w:rPr>
          <w:rFonts w:ascii="Times New Roman" w:hAnsi="Times New Roman" w:cs="Times New Roman"/>
          <w:bCs/>
          <w:i/>
          <w:iCs/>
          <w:sz w:val="24"/>
          <w:szCs w:val="24"/>
        </w:rPr>
        <w:t xml:space="preserve">124news.tv </w:t>
      </w:r>
      <w:r w:rsidR="00697323">
        <w:rPr>
          <w:rFonts w:ascii="Times New Roman" w:hAnsi="Times New Roman" w:cs="Times New Roman"/>
          <w:bCs/>
          <w:sz w:val="24"/>
          <w:szCs w:val="24"/>
        </w:rPr>
        <w:t xml:space="preserve">(see </w:t>
      </w:r>
      <w:hyperlink r:id="rId9" w:history="1">
        <w:r w:rsidR="004031E2" w:rsidRPr="00417308">
          <w:rPr>
            <w:rStyle w:val="Hyperlink"/>
            <w:rFonts w:ascii="Times New Roman" w:hAnsi="Times New Roman" w:cs="Times New Roman"/>
            <w:bCs/>
            <w:sz w:val="24"/>
            <w:szCs w:val="24"/>
          </w:rPr>
          <w:t>https://www.i24news.tv/en/news/israel-at-war/1700577430-netanyahu-says-progress-made-in-hamas-hostage-deal-negotiations</w:t>
        </w:r>
      </w:hyperlink>
      <w:r w:rsidR="004031E2">
        <w:rPr>
          <w:rFonts w:ascii="Times New Roman" w:hAnsi="Times New Roman" w:cs="Times New Roman"/>
          <w:bCs/>
          <w:sz w:val="24"/>
          <w:szCs w:val="24"/>
        </w:rPr>
        <w:t xml:space="preserve">) </w:t>
      </w:r>
      <w:r>
        <w:rPr>
          <w:rFonts w:ascii="Times New Roman" w:hAnsi="Times New Roman" w:cs="Times New Roman"/>
          <w:bCs/>
          <w:sz w:val="24"/>
          <w:szCs w:val="24"/>
        </w:rPr>
        <w:t xml:space="preserve">we get </w:t>
      </w:r>
      <w:r w:rsidR="00F83AAC">
        <w:rPr>
          <w:rFonts w:ascii="Times New Roman" w:hAnsi="Times New Roman" w:cs="Times New Roman"/>
          <w:bCs/>
          <w:sz w:val="24"/>
          <w:szCs w:val="24"/>
        </w:rPr>
        <w:t>more details for what may be on the table:</w:t>
      </w:r>
    </w:p>
    <w:p w14:paraId="0E0DAA13" w14:textId="11E1679D" w:rsidR="006C7F50" w:rsidRPr="006C7F50" w:rsidRDefault="006C7F50" w:rsidP="006C7F50">
      <w:pPr>
        <w:spacing w:after="0"/>
        <w:rPr>
          <w:rFonts w:ascii="Times New Roman" w:hAnsi="Times New Roman" w:cs="Times New Roman"/>
          <w:bCs/>
          <w:i/>
          <w:iCs/>
          <w:sz w:val="24"/>
          <w:szCs w:val="24"/>
        </w:rPr>
      </w:pPr>
      <w:r w:rsidRPr="006C7F50">
        <w:rPr>
          <w:rFonts w:ascii="Times New Roman" w:hAnsi="Times New Roman" w:cs="Times New Roman"/>
          <w:bCs/>
          <w:i/>
          <w:iCs/>
          <w:sz w:val="24"/>
          <w:szCs w:val="24"/>
        </w:rPr>
        <w:t xml:space="preserve">The main points known about the hostage deal so far: </w:t>
      </w:r>
    </w:p>
    <w:p w14:paraId="35BF9A26" w14:textId="11D9B8EE" w:rsidR="006C7F50" w:rsidRPr="006C7F50" w:rsidRDefault="006C7F50" w:rsidP="006C7F50">
      <w:pPr>
        <w:spacing w:after="0"/>
        <w:rPr>
          <w:rFonts w:ascii="Times New Roman" w:hAnsi="Times New Roman" w:cs="Times New Roman"/>
          <w:bCs/>
          <w:i/>
          <w:iCs/>
          <w:sz w:val="24"/>
          <w:szCs w:val="24"/>
        </w:rPr>
      </w:pPr>
      <w:r w:rsidRPr="006C7F50">
        <w:rPr>
          <w:rFonts w:ascii="Times New Roman" w:hAnsi="Times New Roman" w:cs="Times New Roman"/>
          <w:bCs/>
          <w:i/>
          <w:iCs/>
          <w:sz w:val="24"/>
          <w:szCs w:val="24"/>
        </w:rPr>
        <w:t xml:space="preserve">- Minimum of 53 hostages will be released, mostly children and their mothers, with potential of the total number released reaching 8p hostages </w:t>
      </w:r>
    </w:p>
    <w:p w14:paraId="401EAF2F" w14:textId="4081A68F" w:rsidR="006C7F50" w:rsidRPr="006C7F50" w:rsidRDefault="006C7F50" w:rsidP="006C7F50">
      <w:pPr>
        <w:spacing w:after="0"/>
        <w:rPr>
          <w:rFonts w:ascii="Times New Roman" w:hAnsi="Times New Roman" w:cs="Times New Roman"/>
          <w:bCs/>
          <w:i/>
          <w:iCs/>
          <w:sz w:val="24"/>
          <w:szCs w:val="24"/>
        </w:rPr>
      </w:pPr>
      <w:r w:rsidRPr="006C7F50">
        <w:rPr>
          <w:rFonts w:ascii="Times New Roman" w:hAnsi="Times New Roman" w:cs="Times New Roman"/>
          <w:bCs/>
          <w:i/>
          <w:iCs/>
          <w:sz w:val="24"/>
          <w:szCs w:val="24"/>
        </w:rPr>
        <w:t>- 10 hostages will be released every day</w:t>
      </w:r>
    </w:p>
    <w:p w14:paraId="7289C056" w14:textId="65B43A9A" w:rsidR="006C7F50" w:rsidRPr="006C7F50" w:rsidRDefault="006C7F50" w:rsidP="006C7F50">
      <w:pPr>
        <w:spacing w:after="0"/>
        <w:rPr>
          <w:rFonts w:ascii="Times New Roman" w:hAnsi="Times New Roman" w:cs="Times New Roman"/>
          <w:bCs/>
          <w:i/>
          <w:iCs/>
          <w:sz w:val="24"/>
          <w:szCs w:val="24"/>
        </w:rPr>
      </w:pPr>
      <w:r w:rsidRPr="006C7F50">
        <w:rPr>
          <w:rFonts w:ascii="Times New Roman" w:hAnsi="Times New Roman" w:cs="Times New Roman"/>
          <w:bCs/>
          <w:i/>
          <w:iCs/>
          <w:sz w:val="24"/>
          <w:szCs w:val="24"/>
        </w:rPr>
        <w:t>- 4-day ceasefire in the Gaza Strip</w:t>
      </w:r>
    </w:p>
    <w:p w14:paraId="052C1DA4" w14:textId="29A49B0E" w:rsidR="008C7694" w:rsidRDefault="006C7F50" w:rsidP="006C7F50">
      <w:pPr>
        <w:spacing w:after="0"/>
        <w:rPr>
          <w:rFonts w:ascii="Times New Roman" w:hAnsi="Times New Roman" w:cs="Times New Roman"/>
          <w:bCs/>
          <w:i/>
          <w:iCs/>
          <w:sz w:val="24"/>
          <w:szCs w:val="24"/>
        </w:rPr>
      </w:pPr>
      <w:r w:rsidRPr="006C7F50">
        <w:rPr>
          <w:rFonts w:ascii="Times New Roman" w:hAnsi="Times New Roman" w:cs="Times New Roman"/>
          <w:bCs/>
          <w:i/>
          <w:iCs/>
          <w:sz w:val="24"/>
          <w:szCs w:val="24"/>
        </w:rPr>
        <w:t>- 150 Palestinian prisoners will be released, mostly women and minors</w:t>
      </w:r>
    </w:p>
    <w:p w14:paraId="73B48156" w14:textId="77777777" w:rsidR="000752A8" w:rsidRDefault="000752A8" w:rsidP="006C7F50">
      <w:pPr>
        <w:spacing w:after="0"/>
        <w:rPr>
          <w:rFonts w:ascii="Times New Roman" w:hAnsi="Times New Roman" w:cs="Times New Roman"/>
          <w:b/>
          <w:sz w:val="24"/>
          <w:szCs w:val="24"/>
        </w:rPr>
      </w:pPr>
      <w:r>
        <w:rPr>
          <w:rFonts w:ascii="Times New Roman" w:hAnsi="Times New Roman" w:cs="Times New Roman"/>
          <w:b/>
          <w:sz w:val="24"/>
          <w:szCs w:val="24"/>
        </w:rPr>
        <w:t>More Details</w:t>
      </w:r>
    </w:p>
    <w:p w14:paraId="6035089C" w14:textId="6CF98645" w:rsidR="002675A6" w:rsidRPr="002675A6" w:rsidRDefault="002675A6" w:rsidP="006C7F50">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(use pic 2 here)</w:t>
      </w:r>
    </w:p>
    <w:p w14:paraId="435E650F" w14:textId="0AA4EA13" w:rsidR="004031E2" w:rsidRDefault="004031E2" w:rsidP="006C7F50">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w:t>
      </w:r>
      <w:r w:rsidR="000752A8">
        <w:rPr>
          <w:rFonts w:ascii="Times New Roman" w:hAnsi="Times New Roman" w:cs="Times New Roman"/>
          <w:bCs/>
          <w:i/>
          <w:iCs/>
          <w:sz w:val="24"/>
          <w:szCs w:val="24"/>
        </w:rPr>
        <w:t xml:space="preserve">Times Of Israel </w:t>
      </w:r>
      <w:r w:rsidR="000752A8">
        <w:rPr>
          <w:rFonts w:ascii="Times New Roman" w:hAnsi="Times New Roman" w:cs="Times New Roman"/>
          <w:bCs/>
          <w:sz w:val="24"/>
          <w:szCs w:val="24"/>
        </w:rPr>
        <w:t>article we read this:</w:t>
      </w:r>
    </w:p>
    <w:p w14:paraId="622A18EA" w14:textId="43D3D9DD" w:rsidR="000752A8" w:rsidRDefault="00C34810" w:rsidP="006C7F50">
      <w:pPr>
        <w:spacing w:after="0"/>
        <w:rPr>
          <w:rFonts w:ascii="Times New Roman" w:hAnsi="Times New Roman" w:cs="Times New Roman"/>
          <w:bCs/>
          <w:i/>
          <w:iCs/>
          <w:sz w:val="24"/>
          <w:szCs w:val="24"/>
        </w:rPr>
      </w:pPr>
      <w:r w:rsidRPr="00C34810">
        <w:rPr>
          <w:rFonts w:ascii="Times New Roman" w:hAnsi="Times New Roman" w:cs="Times New Roman"/>
          <w:bCs/>
          <w:i/>
          <w:iCs/>
          <w:sz w:val="24"/>
          <w:szCs w:val="24"/>
        </w:rPr>
        <w:t>An Israeli government source told reporters Tuesday evening that the deal is expected to see the release of 50 living Israeli citizens, mostly women and children, in groups of 12-13 people per day. In exchange Israel will release Palestinian women and minors from prison and return them to where they used to live, mostly the West Bank and East Jerusalem, pause fighting for four days and allow the entry of more fuel to the Strip.</w:t>
      </w:r>
    </w:p>
    <w:p w14:paraId="123CCA16" w14:textId="73CE0A3E" w:rsidR="00C34810" w:rsidRDefault="0098788C" w:rsidP="006C7F50">
      <w:pPr>
        <w:spacing w:after="0"/>
        <w:rPr>
          <w:rFonts w:ascii="Times New Roman" w:hAnsi="Times New Roman" w:cs="Times New Roman"/>
          <w:bCs/>
          <w:i/>
          <w:iCs/>
          <w:sz w:val="24"/>
          <w:szCs w:val="24"/>
        </w:rPr>
      </w:pPr>
      <w:r w:rsidRPr="0098788C">
        <w:rPr>
          <w:rFonts w:ascii="Times New Roman" w:hAnsi="Times New Roman" w:cs="Times New Roman"/>
          <w:bCs/>
          <w:i/>
          <w:iCs/>
          <w:sz w:val="24"/>
          <w:szCs w:val="24"/>
        </w:rPr>
        <w:t>The source said that all Israeli security agencies — the IDF, Shin Bet and Mossad — are in favor of the emerging deal. The official said that Netanyahu has insisted on certain elements being part of the deal, including the potential for the ongoing release of hostages even after the 4-5 day pause, a commitment by Hamas to identify and locate hostages being held by other terror groups in the Strip, and the refusal to release Palestinian prisoners who have been convicted of murder.</w:t>
      </w:r>
    </w:p>
    <w:p w14:paraId="2D3B2CC4" w14:textId="77777777" w:rsidR="00036579" w:rsidRDefault="006577CC" w:rsidP="006C7F50">
      <w:pPr>
        <w:spacing w:after="0"/>
        <w:rPr>
          <w:rFonts w:ascii="Times New Roman" w:hAnsi="Times New Roman" w:cs="Times New Roman"/>
          <w:bCs/>
          <w:sz w:val="24"/>
          <w:szCs w:val="24"/>
        </w:rPr>
      </w:pPr>
      <w:r>
        <w:rPr>
          <w:rFonts w:ascii="Times New Roman" w:hAnsi="Times New Roman" w:cs="Times New Roman"/>
          <w:bCs/>
          <w:sz w:val="24"/>
          <w:szCs w:val="24"/>
        </w:rPr>
        <w:t>There are so many varying reports</w:t>
      </w:r>
      <w:r w:rsidR="00391184">
        <w:rPr>
          <w:rFonts w:ascii="Times New Roman" w:hAnsi="Times New Roman" w:cs="Times New Roman"/>
          <w:bCs/>
          <w:sz w:val="24"/>
          <w:szCs w:val="24"/>
        </w:rPr>
        <w:t xml:space="preserve"> from agencies representing both sides that getting precise information may not be possible until the actual time of the releases.</w:t>
      </w:r>
    </w:p>
    <w:p w14:paraId="2C7D3649" w14:textId="219005CC" w:rsidR="00B57CE9" w:rsidRDefault="00B57CE9" w:rsidP="006C7F50">
      <w:pPr>
        <w:spacing w:after="0"/>
        <w:rPr>
          <w:rFonts w:ascii="Times New Roman" w:hAnsi="Times New Roman" w:cs="Times New Roman"/>
          <w:b/>
          <w:sz w:val="24"/>
          <w:szCs w:val="24"/>
        </w:rPr>
      </w:pPr>
      <w:r>
        <w:rPr>
          <w:rFonts w:ascii="Times New Roman" w:hAnsi="Times New Roman" w:cs="Times New Roman"/>
          <w:b/>
          <w:sz w:val="24"/>
          <w:szCs w:val="24"/>
        </w:rPr>
        <w:lastRenderedPageBreak/>
        <w:t>Conditional Ceasefire</w:t>
      </w:r>
    </w:p>
    <w:p w14:paraId="0335C0ED" w14:textId="5DA69FE7" w:rsidR="00013859" w:rsidRPr="00311353" w:rsidRDefault="00013859" w:rsidP="00013859">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(use pic 3 here)</w:t>
      </w:r>
    </w:p>
    <w:p w14:paraId="39D309E6" w14:textId="7E25FC7D" w:rsidR="00C30327" w:rsidRDefault="00736F04" w:rsidP="006C7F50">
      <w:pPr>
        <w:spacing w:after="0"/>
        <w:rPr>
          <w:rFonts w:ascii="Times New Roman" w:hAnsi="Times New Roman" w:cs="Times New Roman"/>
          <w:bCs/>
          <w:sz w:val="24"/>
          <w:szCs w:val="24"/>
        </w:rPr>
      </w:pPr>
      <w:r>
        <w:rPr>
          <w:rFonts w:ascii="Times New Roman" w:hAnsi="Times New Roman" w:cs="Times New Roman"/>
          <w:bCs/>
          <w:sz w:val="24"/>
          <w:szCs w:val="24"/>
        </w:rPr>
        <w:t>A ceasefire is hotly contested within the Isr</w:t>
      </w:r>
      <w:r w:rsidR="00976683">
        <w:rPr>
          <w:rFonts w:ascii="Times New Roman" w:hAnsi="Times New Roman" w:cs="Times New Roman"/>
          <w:bCs/>
          <w:sz w:val="24"/>
          <w:szCs w:val="24"/>
        </w:rPr>
        <w:t xml:space="preserve">aeli government, but Hamas is wanting it to be part of any deal. </w:t>
      </w:r>
      <w:r w:rsidR="00345089">
        <w:rPr>
          <w:rFonts w:ascii="Times New Roman" w:hAnsi="Times New Roman" w:cs="Times New Roman"/>
          <w:bCs/>
          <w:sz w:val="24"/>
          <w:szCs w:val="24"/>
        </w:rPr>
        <w:t>It could be 4 days or it could be 5 days. I</w:t>
      </w:r>
      <w:r w:rsidR="00486C10">
        <w:rPr>
          <w:rFonts w:ascii="Times New Roman" w:hAnsi="Times New Roman" w:cs="Times New Roman"/>
          <w:bCs/>
          <w:sz w:val="24"/>
          <w:szCs w:val="24"/>
        </w:rPr>
        <w:t>t</w:t>
      </w:r>
      <w:r w:rsidR="00345089">
        <w:rPr>
          <w:rFonts w:ascii="Times New Roman" w:hAnsi="Times New Roman" w:cs="Times New Roman"/>
          <w:bCs/>
          <w:sz w:val="24"/>
          <w:szCs w:val="24"/>
        </w:rPr>
        <w:t xml:space="preserve"> could include some military activities in some places and not others.</w:t>
      </w:r>
      <w:r w:rsidR="00486C10">
        <w:rPr>
          <w:rFonts w:ascii="Times New Roman" w:hAnsi="Times New Roman" w:cs="Times New Roman"/>
          <w:bCs/>
          <w:sz w:val="24"/>
          <w:szCs w:val="24"/>
        </w:rPr>
        <w:t xml:space="preserve"> </w:t>
      </w:r>
      <w:r w:rsidR="0092435D">
        <w:rPr>
          <w:rFonts w:ascii="Times New Roman" w:hAnsi="Times New Roman" w:cs="Times New Roman"/>
          <w:bCs/>
          <w:sz w:val="24"/>
          <w:szCs w:val="24"/>
        </w:rPr>
        <w:t>While I find it hard to believe that Israel will stop fighting</w:t>
      </w:r>
      <w:r w:rsidR="00F926E1">
        <w:rPr>
          <w:rFonts w:ascii="Times New Roman" w:hAnsi="Times New Roman" w:cs="Times New Roman"/>
          <w:bCs/>
          <w:sz w:val="24"/>
          <w:szCs w:val="24"/>
        </w:rPr>
        <w:t xml:space="preserve">, the pressure to get hostages released has been intense and </w:t>
      </w:r>
      <w:r w:rsidR="0035094F">
        <w:rPr>
          <w:rFonts w:ascii="Times New Roman" w:hAnsi="Times New Roman" w:cs="Times New Roman"/>
          <w:bCs/>
          <w:sz w:val="24"/>
          <w:szCs w:val="24"/>
        </w:rPr>
        <w:t xml:space="preserve">the terrorists </w:t>
      </w:r>
      <w:r w:rsidR="00BD5CE5">
        <w:rPr>
          <w:rFonts w:ascii="Times New Roman" w:hAnsi="Times New Roman" w:cs="Times New Roman"/>
          <w:bCs/>
          <w:sz w:val="24"/>
          <w:szCs w:val="24"/>
        </w:rPr>
        <w:t xml:space="preserve">aren’t budging on a ceasefire. </w:t>
      </w:r>
      <w:r w:rsidR="001321D1">
        <w:rPr>
          <w:rFonts w:ascii="Times New Roman" w:hAnsi="Times New Roman" w:cs="Times New Roman"/>
          <w:bCs/>
          <w:sz w:val="24"/>
          <w:szCs w:val="24"/>
        </w:rPr>
        <w:t xml:space="preserve">According to a report from </w:t>
      </w:r>
      <w:r w:rsidR="00BD26D5">
        <w:rPr>
          <w:rFonts w:ascii="Times New Roman" w:hAnsi="Times New Roman" w:cs="Times New Roman"/>
          <w:bCs/>
          <w:i/>
          <w:iCs/>
          <w:sz w:val="24"/>
          <w:szCs w:val="24"/>
        </w:rPr>
        <w:t xml:space="preserve">i24news.tv </w:t>
      </w:r>
      <w:r w:rsidR="00C30327">
        <w:rPr>
          <w:rFonts w:ascii="Times New Roman" w:hAnsi="Times New Roman" w:cs="Times New Roman"/>
          <w:bCs/>
          <w:sz w:val="24"/>
          <w:szCs w:val="24"/>
        </w:rPr>
        <w:t xml:space="preserve">(see </w:t>
      </w:r>
      <w:hyperlink r:id="rId10" w:history="1">
        <w:r w:rsidR="003C61EA" w:rsidRPr="00417308">
          <w:rPr>
            <w:rStyle w:val="Hyperlink"/>
            <w:rFonts w:ascii="Times New Roman" w:hAnsi="Times New Roman" w:cs="Times New Roman"/>
            <w:bCs/>
            <w:sz w:val="24"/>
            <w:szCs w:val="24"/>
          </w:rPr>
          <w:t>https://www.timesofisrael.com/ben-gvir-warns-against-disaster-of-a-hostage-deal-slams-idiocy-of-war-cabinet/?utm_source=article_hpsidebar&amp;utm_medium=desktop_site&amp;utm_campaign=liveblog_entry</w:t>
        </w:r>
      </w:hyperlink>
      <w:r w:rsidR="00C30327">
        <w:rPr>
          <w:rFonts w:ascii="Times New Roman" w:hAnsi="Times New Roman" w:cs="Times New Roman"/>
          <w:bCs/>
          <w:sz w:val="24"/>
          <w:szCs w:val="24"/>
        </w:rPr>
        <w:t>)</w:t>
      </w:r>
      <w:r w:rsidR="003C61EA">
        <w:rPr>
          <w:rFonts w:ascii="Times New Roman" w:hAnsi="Times New Roman" w:cs="Times New Roman"/>
          <w:bCs/>
          <w:sz w:val="24"/>
          <w:szCs w:val="24"/>
        </w:rPr>
        <w:t xml:space="preserve"> </w:t>
      </w:r>
      <w:r w:rsidR="00746CBC">
        <w:rPr>
          <w:rFonts w:ascii="Times New Roman" w:hAnsi="Times New Roman" w:cs="Times New Roman"/>
          <w:bCs/>
          <w:sz w:val="24"/>
          <w:szCs w:val="24"/>
        </w:rPr>
        <w:t xml:space="preserve"> opposition is strong:</w:t>
      </w:r>
    </w:p>
    <w:p w14:paraId="46BE0349" w14:textId="364E8929" w:rsidR="00845CAD" w:rsidRPr="00845CAD" w:rsidRDefault="00845CAD" w:rsidP="00845CAD">
      <w:pPr>
        <w:spacing w:after="0"/>
        <w:rPr>
          <w:rFonts w:ascii="Times New Roman" w:hAnsi="Times New Roman" w:cs="Times New Roman"/>
          <w:bCs/>
          <w:i/>
          <w:iCs/>
          <w:sz w:val="24"/>
          <w:szCs w:val="24"/>
        </w:rPr>
      </w:pPr>
      <w:r w:rsidRPr="00845CAD">
        <w:rPr>
          <w:rFonts w:ascii="Times New Roman" w:hAnsi="Times New Roman" w:cs="Times New Roman"/>
          <w:bCs/>
          <w:i/>
          <w:iCs/>
          <w:sz w:val="24"/>
          <w:szCs w:val="24"/>
        </w:rPr>
        <w:t>National Security Minister Itamar Ben Gvir slams a potential deal that would see hostages held by Hamas in Gaza exchanged for Palestinian prisoners held in Israeli prisons and warned that any such deal would end in “disaster.”</w:t>
      </w:r>
    </w:p>
    <w:p w14:paraId="0C6A095B" w14:textId="5AF6FF6A" w:rsidR="00845CAD" w:rsidRPr="00845CAD" w:rsidRDefault="00845CAD" w:rsidP="00845CAD">
      <w:pPr>
        <w:spacing w:after="0"/>
        <w:rPr>
          <w:rFonts w:ascii="Times New Roman" w:hAnsi="Times New Roman" w:cs="Times New Roman"/>
          <w:bCs/>
          <w:i/>
          <w:iCs/>
          <w:sz w:val="24"/>
          <w:szCs w:val="24"/>
        </w:rPr>
      </w:pPr>
      <w:r w:rsidRPr="00845CAD">
        <w:rPr>
          <w:rFonts w:ascii="Times New Roman" w:hAnsi="Times New Roman" w:cs="Times New Roman"/>
          <w:bCs/>
          <w:i/>
          <w:iCs/>
          <w:sz w:val="24"/>
          <w:szCs w:val="24"/>
        </w:rPr>
        <w:t xml:space="preserve">Speaking to Channel 14 on Tuesday, the minister, who heads the far-right </w:t>
      </w:r>
      <w:proofErr w:type="spellStart"/>
      <w:r w:rsidRPr="00845CAD">
        <w:rPr>
          <w:rFonts w:ascii="Times New Roman" w:hAnsi="Times New Roman" w:cs="Times New Roman"/>
          <w:bCs/>
          <w:i/>
          <w:iCs/>
          <w:sz w:val="24"/>
          <w:szCs w:val="24"/>
        </w:rPr>
        <w:t>Otzma</w:t>
      </w:r>
      <w:proofErr w:type="spellEnd"/>
      <w:r w:rsidRPr="00845CAD">
        <w:rPr>
          <w:rFonts w:ascii="Times New Roman" w:hAnsi="Times New Roman" w:cs="Times New Roman"/>
          <w:bCs/>
          <w:i/>
          <w:iCs/>
          <w:sz w:val="24"/>
          <w:szCs w:val="24"/>
        </w:rPr>
        <w:t xml:space="preserve"> Yehudit party, addressed the reports that Israel is close to finalizing a deal that would see some 50 people — most likely mothers and children — freed from Gaza, where they have been held for over six weeks along with some 190 others.</w:t>
      </w:r>
    </w:p>
    <w:p w14:paraId="01B3F943" w14:textId="5AF591A5" w:rsidR="003C61EA" w:rsidRDefault="00845CAD" w:rsidP="00845CAD">
      <w:pPr>
        <w:spacing w:after="0"/>
        <w:rPr>
          <w:rFonts w:ascii="Times New Roman" w:hAnsi="Times New Roman" w:cs="Times New Roman"/>
          <w:bCs/>
          <w:i/>
          <w:iCs/>
          <w:sz w:val="24"/>
          <w:szCs w:val="24"/>
        </w:rPr>
      </w:pPr>
      <w:r w:rsidRPr="00845CAD">
        <w:rPr>
          <w:rFonts w:ascii="Times New Roman" w:hAnsi="Times New Roman" w:cs="Times New Roman"/>
          <w:bCs/>
          <w:i/>
          <w:iCs/>
          <w:sz w:val="24"/>
          <w:szCs w:val="24"/>
        </w:rPr>
        <w:t>“I am very upset because they’re now talking about some kind of deal,” Ben Gvir, who is a security cabinet minister, told the news outlet. “I am disturbed because we are once again being divided and once again we are not being told the truth. And once again, we are being pushed to the side. The rumors are that the State of Israel is once again going to make a very, very big mistake in the style of the Shalit deal.”</w:t>
      </w:r>
    </w:p>
    <w:p w14:paraId="0B264217" w14:textId="7960575C" w:rsidR="002D0844" w:rsidRPr="002D0844" w:rsidRDefault="001F198E" w:rsidP="00845CAD">
      <w:pPr>
        <w:spacing w:after="0"/>
        <w:rPr>
          <w:rFonts w:ascii="Times New Roman" w:hAnsi="Times New Roman" w:cs="Times New Roman"/>
          <w:b/>
          <w:sz w:val="24"/>
          <w:szCs w:val="24"/>
        </w:rPr>
      </w:pPr>
      <w:r>
        <w:rPr>
          <w:rFonts w:ascii="Times New Roman" w:hAnsi="Times New Roman" w:cs="Times New Roman"/>
          <w:b/>
          <w:sz w:val="24"/>
          <w:szCs w:val="24"/>
        </w:rPr>
        <w:t xml:space="preserve">A Previous Hostage Deal </w:t>
      </w:r>
      <w:r w:rsidR="000016B5">
        <w:rPr>
          <w:rFonts w:ascii="Times New Roman" w:hAnsi="Times New Roman" w:cs="Times New Roman"/>
          <w:b/>
          <w:sz w:val="24"/>
          <w:szCs w:val="24"/>
        </w:rPr>
        <w:t>Could Have Caused The Current War</w:t>
      </w:r>
    </w:p>
    <w:p w14:paraId="43BCDBCD" w14:textId="2788293F" w:rsidR="00845CAD" w:rsidRDefault="004D31A2" w:rsidP="00845CAD">
      <w:pPr>
        <w:spacing w:after="0"/>
        <w:rPr>
          <w:rFonts w:ascii="Times New Roman" w:hAnsi="Times New Roman" w:cs="Times New Roman"/>
          <w:bCs/>
          <w:sz w:val="24"/>
          <w:szCs w:val="24"/>
        </w:rPr>
      </w:pPr>
      <w:r>
        <w:rPr>
          <w:rFonts w:ascii="Times New Roman" w:hAnsi="Times New Roman" w:cs="Times New Roman"/>
          <w:bCs/>
          <w:sz w:val="24"/>
          <w:szCs w:val="24"/>
        </w:rPr>
        <w:t>Ben Gvir is talking about a previous hostage release deal that actually played a part in the current war</w:t>
      </w:r>
      <w:r w:rsidR="000016B5">
        <w:rPr>
          <w:rFonts w:ascii="Times New Roman" w:hAnsi="Times New Roman" w:cs="Times New Roman"/>
          <w:bCs/>
          <w:sz w:val="24"/>
          <w:szCs w:val="24"/>
        </w:rPr>
        <w:t xml:space="preserve">s we continue to read from </w:t>
      </w:r>
      <w:r w:rsidR="00E37BFE">
        <w:rPr>
          <w:rFonts w:ascii="Times New Roman" w:hAnsi="Times New Roman" w:cs="Times New Roman"/>
          <w:bCs/>
          <w:sz w:val="24"/>
          <w:szCs w:val="24"/>
        </w:rPr>
        <w:t xml:space="preserve">the </w:t>
      </w:r>
      <w:r w:rsidR="00E37BFE">
        <w:rPr>
          <w:rFonts w:ascii="Times New Roman" w:hAnsi="Times New Roman" w:cs="Times New Roman"/>
          <w:bCs/>
          <w:i/>
          <w:iCs/>
          <w:sz w:val="24"/>
          <w:szCs w:val="24"/>
        </w:rPr>
        <w:t xml:space="preserve">Times Of Israel </w:t>
      </w:r>
      <w:r w:rsidR="00E37BFE">
        <w:rPr>
          <w:rFonts w:ascii="Times New Roman" w:hAnsi="Times New Roman" w:cs="Times New Roman"/>
          <w:bCs/>
          <w:sz w:val="24"/>
          <w:szCs w:val="24"/>
        </w:rPr>
        <w:t>article previously cited above</w:t>
      </w:r>
      <w:r w:rsidR="000016B5">
        <w:rPr>
          <w:rFonts w:ascii="Times New Roman" w:hAnsi="Times New Roman" w:cs="Times New Roman"/>
          <w:bCs/>
          <w:sz w:val="24"/>
          <w:szCs w:val="24"/>
        </w:rPr>
        <w:t xml:space="preserve"> </w:t>
      </w:r>
      <w:r w:rsidR="00725E34">
        <w:rPr>
          <w:rFonts w:ascii="Times New Roman" w:hAnsi="Times New Roman" w:cs="Times New Roman"/>
          <w:bCs/>
          <w:sz w:val="24"/>
          <w:szCs w:val="24"/>
        </w:rPr>
        <w:t>:</w:t>
      </w:r>
    </w:p>
    <w:p w14:paraId="0A15736F" w14:textId="08EF887E" w:rsidR="006D43BE" w:rsidRPr="006D43BE" w:rsidRDefault="006D43BE" w:rsidP="006D43BE">
      <w:pPr>
        <w:spacing w:after="0"/>
        <w:rPr>
          <w:rFonts w:ascii="Times New Roman" w:hAnsi="Times New Roman" w:cs="Times New Roman"/>
          <w:bCs/>
          <w:i/>
          <w:iCs/>
          <w:sz w:val="24"/>
          <w:szCs w:val="24"/>
        </w:rPr>
      </w:pPr>
      <w:r w:rsidRPr="006D43BE">
        <w:rPr>
          <w:rFonts w:ascii="Times New Roman" w:hAnsi="Times New Roman" w:cs="Times New Roman"/>
          <w:bCs/>
          <w:i/>
          <w:iCs/>
          <w:sz w:val="24"/>
          <w:szCs w:val="24"/>
        </w:rPr>
        <w:t xml:space="preserve">“You remember that we released Gilad Shalit, we let out [Yahya] </w:t>
      </w:r>
      <w:proofErr w:type="spellStart"/>
      <w:r w:rsidRPr="006D43BE">
        <w:rPr>
          <w:rFonts w:ascii="Times New Roman" w:hAnsi="Times New Roman" w:cs="Times New Roman"/>
          <w:bCs/>
          <w:i/>
          <w:iCs/>
          <w:sz w:val="24"/>
          <w:szCs w:val="24"/>
        </w:rPr>
        <w:t>Sinwar</w:t>
      </w:r>
      <w:proofErr w:type="spellEnd"/>
      <w:r w:rsidRPr="006D43BE">
        <w:rPr>
          <w:rFonts w:ascii="Times New Roman" w:hAnsi="Times New Roman" w:cs="Times New Roman"/>
          <w:bCs/>
          <w:i/>
          <w:iCs/>
          <w:sz w:val="24"/>
          <w:szCs w:val="24"/>
        </w:rPr>
        <w:t xml:space="preserve"> and his friends and brought this trouble upon ourselves,” Ben Gvir added.</w:t>
      </w:r>
    </w:p>
    <w:p w14:paraId="5B1BEE12" w14:textId="0C8877F6" w:rsidR="006D43BE" w:rsidRPr="006D43BE" w:rsidRDefault="006D43BE" w:rsidP="006D43BE">
      <w:pPr>
        <w:spacing w:after="0"/>
        <w:rPr>
          <w:rFonts w:ascii="Times New Roman" w:hAnsi="Times New Roman" w:cs="Times New Roman"/>
          <w:bCs/>
          <w:i/>
          <w:iCs/>
          <w:sz w:val="24"/>
          <w:szCs w:val="24"/>
        </w:rPr>
      </w:pPr>
      <w:r w:rsidRPr="006D43BE">
        <w:rPr>
          <w:rFonts w:ascii="Times New Roman" w:hAnsi="Times New Roman" w:cs="Times New Roman"/>
          <w:bCs/>
          <w:i/>
          <w:iCs/>
          <w:sz w:val="24"/>
          <w:szCs w:val="24"/>
        </w:rPr>
        <w:t>The deal referred to by Ben Gvir took place in 2011 and saw Israel release 1,027 security prisoners in exchange for Gilad Shalit, who was captured by Hamas in 2006 while serving in the Israel Defense Forces.</w:t>
      </w:r>
    </w:p>
    <w:p w14:paraId="6A7D2E3E" w14:textId="5988FD22" w:rsidR="00725E34" w:rsidRDefault="006D43BE" w:rsidP="006D43BE">
      <w:pPr>
        <w:spacing w:after="0"/>
        <w:rPr>
          <w:rFonts w:ascii="Times New Roman" w:hAnsi="Times New Roman" w:cs="Times New Roman"/>
          <w:bCs/>
          <w:i/>
          <w:iCs/>
          <w:sz w:val="24"/>
          <w:szCs w:val="24"/>
        </w:rPr>
      </w:pPr>
      <w:r w:rsidRPr="006D43BE">
        <w:rPr>
          <w:rFonts w:ascii="Times New Roman" w:hAnsi="Times New Roman" w:cs="Times New Roman"/>
          <w:bCs/>
          <w:i/>
          <w:iCs/>
          <w:sz w:val="24"/>
          <w:szCs w:val="24"/>
        </w:rPr>
        <w:t xml:space="preserve">Among those released in the deal were prominent Hamas members Husam Badran, who now serves as a spokesperson for the terror group in Qatar, and Yahya </w:t>
      </w:r>
      <w:proofErr w:type="spellStart"/>
      <w:r w:rsidRPr="006D43BE">
        <w:rPr>
          <w:rFonts w:ascii="Times New Roman" w:hAnsi="Times New Roman" w:cs="Times New Roman"/>
          <w:bCs/>
          <w:i/>
          <w:iCs/>
          <w:sz w:val="24"/>
          <w:szCs w:val="24"/>
        </w:rPr>
        <w:t>Sinwar</w:t>
      </w:r>
      <w:proofErr w:type="spellEnd"/>
      <w:r w:rsidRPr="006D43BE">
        <w:rPr>
          <w:rFonts w:ascii="Times New Roman" w:hAnsi="Times New Roman" w:cs="Times New Roman"/>
          <w:bCs/>
          <w:i/>
          <w:iCs/>
          <w:sz w:val="24"/>
          <w:szCs w:val="24"/>
        </w:rPr>
        <w:t xml:space="preserve"> who leads Hamas inside the Gaza Strip. </w:t>
      </w:r>
      <w:proofErr w:type="spellStart"/>
      <w:r w:rsidRPr="006D43BE">
        <w:rPr>
          <w:rFonts w:ascii="Times New Roman" w:hAnsi="Times New Roman" w:cs="Times New Roman"/>
          <w:bCs/>
          <w:i/>
          <w:iCs/>
          <w:sz w:val="24"/>
          <w:szCs w:val="24"/>
        </w:rPr>
        <w:t>Sinwar</w:t>
      </w:r>
      <w:proofErr w:type="spellEnd"/>
      <w:r w:rsidRPr="006D43BE">
        <w:rPr>
          <w:rFonts w:ascii="Times New Roman" w:hAnsi="Times New Roman" w:cs="Times New Roman"/>
          <w:bCs/>
          <w:i/>
          <w:iCs/>
          <w:sz w:val="24"/>
          <w:szCs w:val="24"/>
        </w:rPr>
        <w:t xml:space="preserve"> is thought to be a key mastermind of the October 7 onslaught in southern Israel in which at least 1,200 people were killed and some 240 were kidnapped.</w:t>
      </w:r>
    </w:p>
    <w:p w14:paraId="4F927944" w14:textId="400C8B4B" w:rsidR="00FB06D7" w:rsidRPr="00FB06D7" w:rsidRDefault="00FB06D7" w:rsidP="006D43BE">
      <w:pPr>
        <w:spacing w:after="0"/>
        <w:rPr>
          <w:rFonts w:ascii="Times New Roman" w:hAnsi="Times New Roman" w:cs="Times New Roman"/>
          <w:bCs/>
          <w:sz w:val="24"/>
          <w:szCs w:val="24"/>
        </w:rPr>
      </w:pPr>
      <w:r>
        <w:rPr>
          <w:rFonts w:ascii="Times New Roman" w:hAnsi="Times New Roman" w:cs="Times New Roman"/>
          <w:bCs/>
          <w:sz w:val="24"/>
          <w:szCs w:val="24"/>
        </w:rPr>
        <w:t>I would have to say he has a good point here.</w:t>
      </w:r>
    </w:p>
    <w:p w14:paraId="6FA72503" w14:textId="12EBF8C9" w:rsidR="000C3DD5" w:rsidRDefault="001514EF" w:rsidP="006C7F50">
      <w:pPr>
        <w:spacing w:after="0"/>
        <w:rPr>
          <w:rFonts w:ascii="Times New Roman" w:hAnsi="Times New Roman" w:cs="Times New Roman"/>
          <w:b/>
          <w:sz w:val="24"/>
          <w:szCs w:val="24"/>
        </w:rPr>
      </w:pPr>
      <w:r>
        <w:rPr>
          <w:rFonts w:ascii="Times New Roman" w:hAnsi="Times New Roman" w:cs="Times New Roman"/>
          <w:b/>
          <w:sz w:val="24"/>
          <w:szCs w:val="24"/>
        </w:rPr>
        <w:t>Even More Details</w:t>
      </w:r>
    </w:p>
    <w:p w14:paraId="363E8D92" w14:textId="4A426116" w:rsidR="00FD6D6E" w:rsidRPr="00FD6D6E" w:rsidRDefault="00FD6D6E" w:rsidP="006C7F50">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(use pic 4 here)</w:t>
      </w:r>
    </w:p>
    <w:p w14:paraId="1933EA6C" w14:textId="582DC9E4" w:rsidR="00B57CE9" w:rsidRDefault="00746CBC" w:rsidP="006C7F50">
      <w:pPr>
        <w:spacing w:after="0"/>
        <w:rPr>
          <w:rFonts w:ascii="Times New Roman" w:hAnsi="Times New Roman" w:cs="Times New Roman"/>
          <w:bCs/>
          <w:sz w:val="24"/>
          <w:szCs w:val="24"/>
        </w:rPr>
      </w:pPr>
      <w:r>
        <w:rPr>
          <w:rFonts w:ascii="Times New Roman" w:hAnsi="Times New Roman" w:cs="Times New Roman"/>
          <w:bCs/>
          <w:sz w:val="24"/>
          <w:szCs w:val="24"/>
        </w:rPr>
        <w:t>And w</w:t>
      </w:r>
      <w:r w:rsidR="00E941FF">
        <w:rPr>
          <w:rFonts w:ascii="Times New Roman" w:hAnsi="Times New Roman" w:cs="Times New Roman"/>
          <w:bCs/>
          <w:sz w:val="24"/>
          <w:szCs w:val="24"/>
        </w:rPr>
        <w:t xml:space="preserve">e go back to </w:t>
      </w:r>
      <w:r w:rsidR="00276AB7">
        <w:rPr>
          <w:rFonts w:ascii="Times New Roman" w:hAnsi="Times New Roman" w:cs="Times New Roman"/>
          <w:bCs/>
          <w:sz w:val="24"/>
          <w:szCs w:val="24"/>
        </w:rPr>
        <w:t>the previous</w:t>
      </w:r>
      <w:r w:rsidR="000C0897">
        <w:rPr>
          <w:rFonts w:ascii="Times New Roman" w:hAnsi="Times New Roman" w:cs="Times New Roman"/>
          <w:bCs/>
          <w:sz w:val="24"/>
          <w:szCs w:val="24"/>
        </w:rPr>
        <w:t xml:space="preserve"> </w:t>
      </w:r>
      <w:r w:rsidR="00E941FF">
        <w:rPr>
          <w:rFonts w:ascii="Times New Roman" w:hAnsi="Times New Roman" w:cs="Times New Roman"/>
          <w:bCs/>
          <w:i/>
          <w:iCs/>
          <w:sz w:val="24"/>
          <w:szCs w:val="24"/>
        </w:rPr>
        <w:t xml:space="preserve">i24news.tv </w:t>
      </w:r>
      <w:r w:rsidR="00E941FF">
        <w:rPr>
          <w:rFonts w:ascii="Times New Roman" w:hAnsi="Times New Roman" w:cs="Times New Roman"/>
          <w:bCs/>
          <w:sz w:val="24"/>
          <w:szCs w:val="24"/>
        </w:rPr>
        <w:t>article for a little more on this:</w:t>
      </w:r>
    </w:p>
    <w:p w14:paraId="709D518E" w14:textId="0D7712FD" w:rsidR="00E941FF" w:rsidRPr="00E941FF" w:rsidRDefault="00E941FF" w:rsidP="00E941FF">
      <w:pPr>
        <w:spacing w:after="0"/>
        <w:rPr>
          <w:rFonts w:ascii="Times New Roman" w:hAnsi="Times New Roman" w:cs="Times New Roman"/>
          <w:bCs/>
          <w:i/>
          <w:iCs/>
          <w:sz w:val="24"/>
          <w:szCs w:val="24"/>
        </w:rPr>
      </w:pPr>
      <w:r w:rsidRPr="00E941FF">
        <w:rPr>
          <w:rFonts w:ascii="Times New Roman" w:hAnsi="Times New Roman" w:cs="Times New Roman"/>
          <w:bCs/>
          <w:i/>
          <w:iCs/>
          <w:sz w:val="24"/>
          <w:szCs w:val="24"/>
        </w:rPr>
        <w:t xml:space="preserve">According to the agreement, the list of hostages to be released does not include foreigners who do not have Israeli citizenship. For its part, the Israeli army will also refrain from flying over the Gaza Strip for six hours each day, during the first days of the truce, in order to allow Hamas to locate the other hostages who are being held by Hamas terrorists. Islamic Jihad. </w:t>
      </w:r>
    </w:p>
    <w:p w14:paraId="08EB4434" w14:textId="21B10D1F" w:rsidR="00E941FF" w:rsidRPr="00E941FF" w:rsidRDefault="00E941FF" w:rsidP="00E941FF">
      <w:pPr>
        <w:spacing w:after="0"/>
        <w:rPr>
          <w:rFonts w:ascii="Times New Roman" w:hAnsi="Times New Roman" w:cs="Times New Roman"/>
          <w:bCs/>
          <w:i/>
          <w:iCs/>
          <w:sz w:val="24"/>
          <w:szCs w:val="24"/>
        </w:rPr>
      </w:pPr>
      <w:r w:rsidRPr="00E941FF">
        <w:rPr>
          <w:rFonts w:ascii="Times New Roman" w:hAnsi="Times New Roman" w:cs="Times New Roman"/>
          <w:bCs/>
          <w:i/>
          <w:iCs/>
          <w:sz w:val="24"/>
          <w:szCs w:val="24"/>
        </w:rPr>
        <w:lastRenderedPageBreak/>
        <w:t>According to some estimates, Hamas is holding nearly 210 of the 240 hostages, while Palestinian Islamic Jihad is holding the remaining 30.</w:t>
      </w:r>
    </w:p>
    <w:p w14:paraId="4F691483" w14:textId="44A441E0" w:rsidR="00E941FF" w:rsidRDefault="00E941FF" w:rsidP="00E941FF">
      <w:pPr>
        <w:spacing w:after="0"/>
        <w:rPr>
          <w:rFonts w:ascii="Times New Roman" w:hAnsi="Times New Roman" w:cs="Times New Roman"/>
          <w:bCs/>
          <w:i/>
          <w:iCs/>
          <w:sz w:val="24"/>
          <w:szCs w:val="24"/>
        </w:rPr>
      </w:pPr>
      <w:r w:rsidRPr="00E941FF">
        <w:rPr>
          <w:rFonts w:ascii="Times New Roman" w:hAnsi="Times New Roman" w:cs="Times New Roman"/>
          <w:bCs/>
          <w:i/>
          <w:iCs/>
          <w:sz w:val="24"/>
          <w:szCs w:val="24"/>
        </w:rPr>
        <w:t xml:space="preserve">In exchange for the release of the hostages, Israel will release approximately 150 Palestinian prisoners, </w:t>
      </w:r>
      <w:proofErr w:type="gramStart"/>
      <w:r w:rsidRPr="00E941FF">
        <w:rPr>
          <w:rFonts w:ascii="Times New Roman" w:hAnsi="Times New Roman" w:cs="Times New Roman"/>
          <w:bCs/>
          <w:i/>
          <w:iCs/>
          <w:sz w:val="24"/>
          <w:szCs w:val="24"/>
        </w:rPr>
        <w:t>women</w:t>
      </w:r>
      <w:proofErr w:type="gramEnd"/>
      <w:r w:rsidRPr="00E941FF">
        <w:rPr>
          <w:rFonts w:ascii="Times New Roman" w:hAnsi="Times New Roman" w:cs="Times New Roman"/>
          <w:bCs/>
          <w:i/>
          <w:iCs/>
          <w:sz w:val="24"/>
          <w:szCs w:val="24"/>
        </w:rPr>
        <w:t xml:space="preserve"> and children, held in its prisons, and who do not have Jewish blood on their hands. The agreement would also include the entry into the Gaza Strip, including in the north, of 100 to 300 trucks of food and medical aid as well as fuel.</w:t>
      </w:r>
    </w:p>
    <w:p w14:paraId="004C4F50" w14:textId="42D47527" w:rsidR="00637E65" w:rsidRPr="00637E65" w:rsidRDefault="00637E65" w:rsidP="00E941FF">
      <w:pPr>
        <w:spacing w:after="0"/>
        <w:rPr>
          <w:rFonts w:ascii="Times New Roman" w:hAnsi="Times New Roman" w:cs="Times New Roman"/>
          <w:bCs/>
          <w:sz w:val="24"/>
          <w:szCs w:val="24"/>
        </w:rPr>
      </w:pPr>
      <w:r>
        <w:rPr>
          <w:rFonts w:ascii="Times New Roman" w:hAnsi="Times New Roman" w:cs="Times New Roman"/>
          <w:bCs/>
          <w:sz w:val="24"/>
          <w:szCs w:val="24"/>
        </w:rPr>
        <w:t>Going back to Ben G</w:t>
      </w:r>
      <w:r w:rsidR="00B91B43">
        <w:rPr>
          <w:rFonts w:ascii="Times New Roman" w:hAnsi="Times New Roman" w:cs="Times New Roman"/>
          <w:bCs/>
          <w:sz w:val="24"/>
          <w:szCs w:val="24"/>
        </w:rPr>
        <w:t xml:space="preserve">vir, he points out that </w:t>
      </w:r>
      <w:r w:rsidR="00913981">
        <w:rPr>
          <w:rFonts w:ascii="Times New Roman" w:hAnsi="Times New Roman" w:cs="Times New Roman"/>
          <w:bCs/>
          <w:sz w:val="24"/>
          <w:szCs w:val="24"/>
        </w:rPr>
        <w:t xml:space="preserve">the war cabinet bargained down from </w:t>
      </w:r>
      <w:r w:rsidR="002B311A">
        <w:rPr>
          <w:rFonts w:ascii="Times New Roman" w:hAnsi="Times New Roman" w:cs="Times New Roman"/>
          <w:bCs/>
          <w:sz w:val="24"/>
          <w:szCs w:val="24"/>
        </w:rPr>
        <w:t xml:space="preserve">80 </w:t>
      </w:r>
      <w:r w:rsidR="00436D80">
        <w:rPr>
          <w:rFonts w:ascii="Times New Roman" w:hAnsi="Times New Roman" w:cs="Times New Roman"/>
          <w:bCs/>
          <w:sz w:val="24"/>
          <w:szCs w:val="24"/>
        </w:rPr>
        <w:t>hostages, to 70 and then to 50. He said that no food would enter or fuel and now both are happening</w:t>
      </w:r>
      <w:r w:rsidR="00DE5861">
        <w:rPr>
          <w:rFonts w:ascii="Times New Roman" w:hAnsi="Times New Roman" w:cs="Times New Roman"/>
          <w:bCs/>
          <w:sz w:val="24"/>
          <w:szCs w:val="24"/>
        </w:rPr>
        <w:t>. He also says that we are not even allowing the Red Cross to examine the hostages being released</w:t>
      </w:r>
      <w:r w:rsidR="00FD722F">
        <w:rPr>
          <w:rFonts w:ascii="Times New Roman" w:hAnsi="Times New Roman" w:cs="Times New Roman"/>
          <w:bCs/>
          <w:sz w:val="24"/>
          <w:szCs w:val="24"/>
        </w:rPr>
        <w:t xml:space="preserve">. As I said earlier, he has valid objections. We pray he’s wrong </w:t>
      </w:r>
      <w:r w:rsidR="00DE1820">
        <w:rPr>
          <w:rFonts w:ascii="Times New Roman" w:hAnsi="Times New Roman" w:cs="Times New Roman"/>
          <w:bCs/>
          <w:sz w:val="24"/>
          <w:szCs w:val="24"/>
        </w:rPr>
        <w:t>and things will work out. A little more on that later, though.</w:t>
      </w:r>
    </w:p>
    <w:p w14:paraId="3551038A" w14:textId="507CD8F0" w:rsidR="00A76942" w:rsidRDefault="00871960" w:rsidP="00E941FF">
      <w:pPr>
        <w:spacing w:after="0"/>
        <w:rPr>
          <w:rFonts w:ascii="Times New Roman" w:hAnsi="Times New Roman" w:cs="Times New Roman"/>
          <w:b/>
          <w:sz w:val="24"/>
          <w:szCs w:val="24"/>
        </w:rPr>
      </w:pPr>
      <w:r>
        <w:rPr>
          <w:rFonts w:ascii="Times New Roman" w:hAnsi="Times New Roman" w:cs="Times New Roman"/>
          <w:b/>
          <w:sz w:val="24"/>
          <w:szCs w:val="24"/>
        </w:rPr>
        <w:t>The War Will Not End</w:t>
      </w:r>
    </w:p>
    <w:p w14:paraId="41AB719E" w14:textId="592A1221" w:rsidR="00FD6D6E" w:rsidRPr="00311353" w:rsidRDefault="00FD6D6E" w:rsidP="00FD6D6E">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(use pic </w:t>
      </w:r>
      <w:r w:rsidR="00937E88">
        <w:rPr>
          <w:rFonts w:ascii="Times New Roman" w:hAnsi="Times New Roman" w:cs="Times New Roman"/>
          <w:b/>
          <w:color w:val="FF0000"/>
          <w:sz w:val="24"/>
          <w:szCs w:val="24"/>
        </w:rPr>
        <w:t>5</w:t>
      </w:r>
      <w:r>
        <w:rPr>
          <w:rFonts w:ascii="Times New Roman" w:hAnsi="Times New Roman" w:cs="Times New Roman"/>
          <w:b/>
          <w:color w:val="FF0000"/>
          <w:sz w:val="24"/>
          <w:szCs w:val="24"/>
        </w:rPr>
        <w:t xml:space="preserve"> here)</w:t>
      </w:r>
    </w:p>
    <w:p w14:paraId="4404D868" w14:textId="307E7617" w:rsidR="00871960" w:rsidRDefault="001B2BE9" w:rsidP="00E941FF">
      <w:pPr>
        <w:spacing w:after="0"/>
        <w:rPr>
          <w:rFonts w:ascii="Times New Roman" w:hAnsi="Times New Roman" w:cs="Times New Roman"/>
          <w:bCs/>
          <w:sz w:val="24"/>
          <w:szCs w:val="24"/>
        </w:rPr>
      </w:pPr>
      <w:r>
        <w:rPr>
          <w:rFonts w:ascii="Times New Roman" w:hAnsi="Times New Roman" w:cs="Times New Roman"/>
          <w:bCs/>
          <w:sz w:val="24"/>
          <w:szCs w:val="24"/>
        </w:rPr>
        <w:t xml:space="preserve">Even </w:t>
      </w:r>
      <w:r w:rsidR="003D5363">
        <w:rPr>
          <w:rFonts w:ascii="Times New Roman" w:hAnsi="Times New Roman" w:cs="Times New Roman"/>
          <w:bCs/>
          <w:sz w:val="24"/>
          <w:szCs w:val="24"/>
        </w:rPr>
        <w:t>with the news of hostage releases and a limited ceasefire</w:t>
      </w:r>
      <w:r w:rsidR="008B1CFC">
        <w:rPr>
          <w:rFonts w:ascii="Times New Roman" w:hAnsi="Times New Roman" w:cs="Times New Roman"/>
          <w:bCs/>
          <w:sz w:val="24"/>
          <w:szCs w:val="24"/>
        </w:rPr>
        <w:t xml:space="preserve">, Prime Minister Netanyahu insists the military operation to eliminate Hamas will continue as we read in this article from </w:t>
      </w:r>
      <w:r w:rsidR="008B1CFC">
        <w:rPr>
          <w:rFonts w:ascii="Times New Roman" w:hAnsi="Times New Roman" w:cs="Times New Roman"/>
          <w:bCs/>
          <w:i/>
          <w:iCs/>
          <w:sz w:val="24"/>
          <w:szCs w:val="24"/>
        </w:rPr>
        <w:t>The Times Of Israel</w:t>
      </w:r>
      <w:r w:rsidR="00DC2590">
        <w:rPr>
          <w:rFonts w:ascii="Times New Roman" w:hAnsi="Times New Roman" w:cs="Times New Roman"/>
          <w:bCs/>
          <w:sz w:val="24"/>
          <w:szCs w:val="24"/>
        </w:rPr>
        <w:t xml:space="preserve"> (see </w:t>
      </w:r>
      <w:hyperlink r:id="rId11" w:history="1">
        <w:r w:rsidR="00DC2590" w:rsidRPr="00417308">
          <w:rPr>
            <w:rStyle w:val="Hyperlink"/>
            <w:rFonts w:ascii="Times New Roman" w:hAnsi="Times New Roman" w:cs="Times New Roman"/>
            <w:bCs/>
            <w:sz w:val="24"/>
            <w:szCs w:val="24"/>
          </w:rPr>
          <w:t>https://www.timesofisrael.com/liveblog_entry/netanyahu-war-will-continue-until-all-goals-achieved-to-destroy-hamas-return-all-hostages/</w:t>
        </w:r>
      </w:hyperlink>
      <w:r w:rsidR="00DC2590">
        <w:rPr>
          <w:rFonts w:ascii="Times New Roman" w:hAnsi="Times New Roman" w:cs="Times New Roman"/>
          <w:bCs/>
          <w:sz w:val="24"/>
          <w:szCs w:val="24"/>
        </w:rPr>
        <w:t>) :</w:t>
      </w:r>
    </w:p>
    <w:p w14:paraId="62B70FE3" w14:textId="329270DD" w:rsidR="00DC2590" w:rsidRPr="00DC2590" w:rsidRDefault="00DC2590" w:rsidP="00DC2590">
      <w:pPr>
        <w:spacing w:after="0"/>
        <w:rPr>
          <w:rFonts w:ascii="Times New Roman" w:hAnsi="Times New Roman" w:cs="Times New Roman"/>
          <w:bCs/>
          <w:i/>
          <w:iCs/>
          <w:sz w:val="24"/>
          <w:szCs w:val="24"/>
        </w:rPr>
      </w:pPr>
      <w:r w:rsidRPr="00DC2590">
        <w:rPr>
          <w:rFonts w:ascii="Times New Roman" w:hAnsi="Times New Roman" w:cs="Times New Roman"/>
          <w:bCs/>
          <w:i/>
          <w:iCs/>
          <w:sz w:val="24"/>
          <w:szCs w:val="24"/>
        </w:rPr>
        <w:t xml:space="preserve">Netanyahu says the war against Hamas in Gaza will continue until all of Israel’s goals are achieved, </w:t>
      </w:r>
      <w:proofErr w:type="gramStart"/>
      <w:r w:rsidRPr="00DC2590">
        <w:rPr>
          <w:rFonts w:ascii="Times New Roman" w:hAnsi="Times New Roman" w:cs="Times New Roman"/>
          <w:bCs/>
          <w:i/>
          <w:iCs/>
          <w:sz w:val="24"/>
          <w:szCs w:val="24"/>
        </w:rPr>
        <w:t>namely</w:t>
      </w:r>
      <w:proofErr w:type="gramEnd"/>
      <w:r w:rsidRPr="00DC2590">
        <w:rPr>
          <w:rFonts w:ascii="Times New Roman" w:hAnsi="Times New Roman" w:cs="Times New Roman"/>
          <w:bCs/>
          <w:i/>
          <w:iCs/>
          <w:sz w:val="24"/>
          <w:szCs w:val="24"/>
        </w:rPr>
        <w:t xml:space="preserve"> to eliminate the terror group that rules the Palestinian enclave, secure the release of all the hostages, and ensure that there’s no more threat from Gaza to Israel’s security.</w:t>
      </w:r>
    </w:p>
    <w:p w14:paraId="181A41C4" w14:textId="6FF58634" w:rsidR="007711C0" w:rsidRPr="00DC2590" w:rsidRDefault="00DC2590" w:rsidP="00DC2590">
      <w:pPr>
        <w:spacing w:after="0"/>
        <w:rPr>
          <w:rFonts w:ascii="Times New Roman" w:hAnsi="Times New Roman" w:cs="Times New Roman"/>
          <w:bCs/>
          <w:i/>
          <w:iCs/>
          <w:sz w:val="24"/>
          <w:szCs w:val="24"/>
        </w:rPr>
      </w:pPr>
      <w:r w:rsidRPr="00DC2590">
        <w:rPr>
          <w:rFonts w:ascii="Times New Roman" w:hAnsi="Times New Roman" w:cs="Times New Roman"/>
          <w:bCs/>
          <w:i/>
          <w:iCs/>
          <w:sz w:val="24"/>
          <w:szCs w:val="24"/>
        </w:rPr>
        <w:t>The premier spoke ahead of a cabinet meeting tonight to discuss a deal that will see at least 50 hostages — children, mothers, and women — in exchange for a ceasefire of 4-5 days and the release of 150-300 Palestinian prisoners.</w:t>
      </w:r>
    </w:p>
    <w:p w14:paraId="52973587" w14:textId="1F219625" w:rsidR="00DC2590" w:rsidRDefault="00DC2590" w:rsidP="00DC2590">
      <w:pPr>
        <w:spacing w:after="0"/>
        <w:rPr>
          <w:rFonts w:ascii="Times New Roman" w:hAnsi="Times New Roman" w:cs="Times New Roman"/>
          <w:bCs/>
          <w:i/>
          <w:iCs/>
          <w:sz w:val="24"/>
          <w:szCs w:val="24"/>
        </w:rPr>
      </w:pPr>
      <w:r w:rsidRPr="00DC2590">
        <w:rPr>
          <w:rFonts w:ascii="Times New Roman" w:hAnsi="Times New Roman" w:cs="Times New Roman"/>
          <w:bCs/>
          <w:i/>
          <w:iCs/>
          <w:sz w:val="24"/>
          <w:szCs w:val="24"/>
        </w:rPr>
        <w:t>“We are at war, and the war will continue until all our goals are achieved,” he says.</w:t>
      </w:r>
    </w:p>
    <w:p w14:paraId="2A04C70A" w14:textId="52A623CE" w:rsidR="007711C0" w:rsidRDefault="00964B68" w:rsidP="00DC2590">
      <w:pPr>
        <w:spacing w:after="0"/>
        <w:rPr>
          <w:rFonts w:ascii="Times New Roman" w:hAnsi="Times New Roman" w:cs="Times New Roman"/>
          <w:bCs/>
          <w:sz w:val="24"/>
          <w:szCs w:val="24"/>
        </w:rPr>
      </w:pPr>
      <w:r>
        <w:rPr>
          <w:rFonts w:ascii="Times New Roman" w:hAnsi="Times New Roman" w:cs="Times New Roman"/>
          <w:bCs/>
          <w:sz w:val="24"/>
          <w:szCs w:val="24"/>
        </w:rPr>
        <w:t>Netanyahu’s Defense Minister Yoav Gallant adds this:</w:t>
      </w:r>
    </w:p>
    <w:p w14:paraId="5BB7DCE5" w14:textId="5FE5612F" w:rsidR="000E4574" w:rsidRPr="000E4574" w:rsidRDefault="000E4574" w:rsidP="000E4574">
      <w:pPr>
        <w:spacing w:after="0"/>
        <w:rPr>
          <w:rFonts w:ascii="Times New Roman" w:hAnsi="Times New Roman" w:cs="Times New Roman"/>
          <w:bCs/>
          <w:i/>
          <w:iCs/>
          <w:sz w:val="24"/>
          <w:szCs w:val="24"/>
        </w:rPr>
      </w:pPr>
      <w:r w:rsidRPr="000E4574">
        <w:rPr>
          <w:rFonts w:ascii="Times New Roman" w:hAnsi="Times New Roman" w:cs="Times New Roman"/>
          <w:bCs/>
          <w:i/>
          <w:iCs/>
          <w:sz w:val="24"/>
          <w:szCs w:val="24"/>
        </w:rPr>
        <w:t>Defense Minister Gallant says ministers will have to weigh “important decisions” in the “next few hours and days.”</w:t>
      </w:r>
    </w:p>
    <w:p w14:paraId="6140553B" w14:textId="79526403" w:rsidR="000E4574" w:rsidRPr="000E4574" w:rsidRDefault="000E4574" w:rsidP="000E4574">
      <w:pPr>
        <w:spacing w:after="0"/>
        <w:rPr>
          <w:rFonts w:ascii="Times New Roman" w:hAnsi="Times New Roman" w:cs="Times New Roman"/>
          <w:bCs/>
          <w:i/>
          <w:iCs/>
          <w:sz w:val="24"/>
          <w:szCs w:val="24"/>
        </w:rPr>
      </w:pPr>
      <w:r w:rsidRPr="000E4574">
        <w:rPr>
          <w:rFonts w:ascii="Times New Roman" w:hAnsi="Times New Roman" w:cs="Times New Roman"/>
          <w:bCs/>
          <w:i/>
          <w:iCs/>
          <w:sz w:val="24"/>
          <w:szCs w:val="24"/>
        </w:rPr>
        <w:t>Gallant says Israel’s ground offensive in Gaza is a key factor in “dialing up the pressure” on Hamas to negotiate and release some of the 240 hostages taken from Israel on October 7.</w:t>
      </w:r>
    </w:p>
    <w:p w14:paraId="39E53CC0" w14:textId="13759C6E" w:rsidR="00892E94" w:rsidRDefault="000E4574" w:rsidP="00FB06D7">
      <w:pPr>
        <w:spacing w:after="0"/>
        <w:rPr>
          <w:rFonts w:ascii="Times New Roman" w:hAnsi="Times New Roman" w:cs="Times New Roman"/>
          <w:b/>
          <w:sz w:val="24"/>
          <w:szCs w:val="24"/>
        </w:rPr>
      </w:pPr>
      <w:r w:rsidRPr="000E4574">
        <w:rPr>
          <w:rFonts w:ascii="Times New Roman" w:hAnsi="Times New Roman" w:cs="Times New Roman"/>
          <w:bCs/>
          <w:i/>
          <w:iCs/>
          <w:sz w:val="24"/>
          <w:szCs w:val="24"/>
        </w:rPr>
        <w:t>“Without the pressure and the continued pressure [on Hamas], there will be no chance” to secure the release of the next groups of hostages, he says, vowing that once the 4-5 day ceasefire is over, Israel’s operations in Gaza will resume “in full force.”</w:t>
      </w:r>
    </w:p>
    <w:p w14:paraId="3E697A56" w14:textId="5EE56E3F" w:rsidR="007767E4" w:rsidRDefault="00892E94" w:rsidP="000E4574">
      <w:pPr>
        <w:spacing w:after="0"/>
        <w:rPr>
          <w:rFonts w:ascii="Times New Roman" w:hAnsi="Times New Roman" w:cs="Times New Roman"/>
          <w:b/>
          <w:sz w:val="24"/>
          <w:szCs w:val="24"/>
        </w:rPr>
      </w:pPr>
      <w:r>
        <w:rPr>
          <w:rFonts w:ascii="Times New Roman" w:hAnsi="Times New Roman" w:cs="Times New Roman"/>
          <w:b/>
          <w:sz w:val="24"/>
          <w:szCs w:val="24"/>
        </w:rPr>
        <w:t>What Will Hamas Be Doing During The Cease</w:t>
      </w:r>
      <w:r w:rsidR="00B2203A">
        <w:rPr>
          <w:rFonts w:ascii="Times New Roman" w:hAnsi="Times New Roman" w:cs="Times New Roman"/>
          <w:b/>
          <w:sz w:val="24"/>
          <w:szCs w:val="24"/>
        </w:rPr>
        <w:t>f</w:t>
      </w:r>
      <w:r>
        <w:rPr>
          <w:rFonts w:ascii="Times New Roman" w:hAnsi="Times New Roman" w:cs="Times New Roman"/>
          <w:b/>
          <w:sz w:val="24"/>
          <w:szCs w:val="24"/>
        </w:rPr>
        <w:t>ire?</w:t>
      </w:r>
    </w:p>
    <w:p w14:paraId="0DD34704" w14:textId="6B9F3C85" w:rsidR="00892E94" w:rsidRPr="00892E94" w:rsidRDefault="00892E94" w:rsidP="000E4574">
      <w:pPr>
        <w:spacing w:after="0"/>
        <w:rPr>
          <w:rFonts w:ascii="Times New Roman" w:hAnsi="Times New Roman" w:cs="Times New Roman"/>
          <w:bCs/>
          <w:sz w:val="24"/>
          <w:szCs w:val="24"/>
        </w:rPr>
      </w:pPr>
      <w:r>
        <w:rPr>
          <w:rFonts w:ascii="Times New Roman" w:hAnsi="Times New Roman" w:cs="Times New Roman"/>
          <w:bCs/>
          <w:sz w:val="24"/>
          <w:szCs w:val="24"/>
        </w:rPr>
        <w:t xml:space="preserve">To me and the more conservative </w:t>
      </w:r>
      <w:r w:rsidR="007B52CF">
        <w:rPr>
          <w:rFonts w:ascii="Times New Roman" w:hAnsi="Times New Roman" w:cs="Times New Roman"/>
          <w:bCs/>
          <w:sz w:val="24"/>
          <w:szCs w:val="24"/>
        </w:rPr>
        <w:t>part of the Israeli government any stopping of IDF actions will allow Hamas to regroup and reconstitute itself</w:t>
      </w:r>
      <w:r w:rsidR="004E717E">
        <w:rPr>
          <w:rFonts w:ascii="Times New Roman" w:hAnsi="Times New Roman" w:cs="Times New Roman"/>
          <w:bCs/>
          <w:sz w:val="24"/>
          <w:szCs w:val="24"/>
        </w:rPr>
        <w:t>. And sending anyone in Israel’s jails back to the West Bank just adds to the</w:t>
      </w:r>
      <w:r w:rsidR="005B1089">
        <w:rPr>
          <w:rFonts w:ascii="Times New Roman" w:hAnsi="Times New Roman" w:cs="Times New Roman"/>
          <w:bCs/>
          <w:sz w:val="24"/>
          <w:szCs w:val="24"/>
        </w:rPr>
        <w:t xml:space="preserve"> resistance there. Could Israel and the IDF be playing a game of cat and mouse here? I mean, are they releasing these</w:t>
      </w:r>
      <w:r w:rsidR="003E0529">
        <w:rPr>
          <w:rFonts w:ascii="Times New Roman" w:hAnsi="Times New Roman" w:cs="Times New Roman"/>
          <w:bCs/>
          <w:sz w:val="24"/>
          <w:szCs w:val="24"/>
        </w:rPr>
        <w:t xml:space="preserve"> criminals back into a place they will eventually control completely </w:t>
      </w:r>
      <w:r w:rsidR="00535ED7">
        <w:rPr>
          <w:rFonts w:ascii="Times New Roman" w:hAnsi="Times New Roman" w:cs="Times New Roman"/>
          <w:bCs/>
          <w:sz w:val="24"/>
          <w:szCs w:val="24"/>
        </w:rPr>
        <w:t xml:space="preserve">and keep tabs on them only to put them back into prison? </w:t>
      </w:r>
      <w:r w:rsidR="00E30709">
        <w:rPr>
          <w:rFonts w:ascii="Times New Roman" w:hAnsi="Times New Roman" w:cs="Times New Roman"/>
          <w:bCs/>
          <w:sz w:val="24"/>
          <w:szCs w:val="24"/>
        </w:rPr>
        <w:t>And even if, to get the rest of the hostages released they release more dangerous prisoners</w:t>
      </w:r>
      <w:r w:rsidR="00E4393B">
        <w:rPr>
          <w:rFonts w:ascii="Times New Roman" w:hAnsi="Times New Roman" w:cs="Times New Roman"/>
          <w:bCs/>
          <w:sz w:val="24"/>
          <w:szCs w:val="24"/>
        </w:rPr>
        <w:t xml:space="preserve"> back into Hamas hands aren’t they only going to eliminate them later when the terrorists are </w:t>
      </w:r>
      <w:r w:rsidR="00B2203A">
        <w:rPr>
          <w:rFonts w:ascii="Times New Roman" w:hAnsi="Times New Roman" w:cs="Times New Roman"/>
          <w:bCs/>
          <w:sz w:val="24"/>
          <w:szCs w:val="24"/>
        </w:rPr>
        <w:t xml:space="preserve">dealt with after the ceasefires? </w:t>
      </w:r>
      <w:r w:rsidR="009E0875">
        <w:rPr>
          <w:rFonts w:ascii="Times New Roman" w:hAnsi="Times New Roman" w:cs="Times New Roman"/>
          <w:bCs/>
          <w:sz w:val="24"/>
          <w:szCs w:val="24"/>
        </w:rPr>
        <w:t xml:space="preserve">One other thing to consider is that regardless of </w:t>
      </w:r>
      <w:r w:rsidR="00C8191E">
        <w:rPr>
          <w:rFonts w:ascii="Times New Roman" w:hAnsi="Times New Roman" w:cs="Times New Roman"/>
          <w:bCs/>
          <w:sz w:val="24"/>
          <w:szCs w:val="24"/>
        </w:rPr>
        <w:t>how things happen during any pause in fighting is how much intel the IDF is gathering from the some</w:t>
      </w:r>
      <w:r w:rsidR="00602BEC">
        <w:rPr>
          <w:rFonts w:ascii="Times New Roman" w:hAnsi="Times New Roman" w:cs="Times New Roman"/>
          <w:bCs/>
          <w:sz w:val="24"/>
          <w:szCs w:val="24"/>
        </w:rPr>
        <w:t xml:space="preserve"> </w:t>
      </w:r>
      <w:r w:rsidR="00C8191E">
        <w:rPr>
          <w:rFonts w:ascii="Times New Roman" w:hAnsi="Times New Roman" w:cs="Times New Roman"/>
          <w:bCs/>
          <w:sz w:val="24"/>
          <w:szCs w:val="24"/>
        </w:rPr>
        <w:t xml:space="preserve">300 </w:t>
      </w:r>
      <w:r w:rsidR="00EB7558">
        <w:rPr>
          <w:rFonts w:ascii="Times New Roman" w:hAnsi="Times New Roman" w:cs="Times New Roman"/>
          <w:bCs/>
          <w:sz w:val="24"/>
          <w:szCs w:val="24"/>
        </w:rPr>
        <w:t xml:space="preserve">Hamas terrorists they captured in the last few days. </w:t>
      </w:r>
      <w:r w:rsidR="00903D1E">
        <w:rPr>
          <w:rFonts w:ascii="Times New Roman" w:hAnsi="Times New Roman" w:cs="Times New Roman"/>
          <w:bCs/>
          <w:sz w:val="24"/>
          <w:szCs w:val="24"/>
        </w:rPr>
        <w:t>Once fighting continues, the attacks will be targeted and fierce</w:t>
      </w:r>
      <w:r w:rsidR="00856942">
        <w:rPr>
          <w:rFonts w:ascii="Times New Roman" w:hAnsi="Times New Roman" w:cs="Times New Roman"/>
          <w:bCs/>
          <w:sz w:val="24"/>
          <w:szCs w:val="24"/>
        </w:rPr>
        <w:t xml:space="preserve">. </w:t>
      </w:r>
      <w:r w:rsidR="00856942">
        <w:rPr>
          <w:rFonts w:ascii="Times New Roman" w:hAnsi="Times New Roman" w:cs="Times New Roman"/>
          <w:bCs/>
          <w:sz w:val="24"/>
          <w:szCs w:val="24"/>
        </w:rPr>
        <w:lastRenderedPageBreak/>
        <w:t>Remember that the IDF is also retooling at this time and developing strategies</w:t>
      </w:r>
      <w:r w:rsidR="00DD60F6">
        <w:rPr>
          <w:rFonts w:ascii="Times New Roman" w:hAnsi="Times New Roman" w:cs="Times New Roman"/>
          <w:bCs/>
          <w:sz w:val="24"/>
          <w:szCs w:val="24"/>
        </w:rPr>
        <w:t xml:space="preserve"> to refocus their efforts. In the long run, Israel m</w:t>
      </w:r>
      <w:r w:rsidR="00DE1820">
        <w:rPr>
          <w:rFonts w:ascii="Times New Roman" w:hAnsi="Times New Roman" w:cs="Times New Roman"/>
          <w:bCs/>
          <w:sz w:val="24"/>
          <w:szCs w:val="24"/>
        </w:rPr>
        <w:t>a</w:t>
      </w:r>
      <w:r w:rsidR="00DD60F6">
        <w:rPr>
          <w:rFonts w:ascii="Times New Roman" w:hAnsi="Times New Roman" w:cs="Times New Roman"/>
          <w:bCs/>
          <w:sz w:val="24"/>
          <w:szCs w:val="24"/>
        </w:rPr>
        <w:t>y be playing the terrorists like a fiddle now.</w:t>
      </w:r>
      <w:r w:rsidR="00E47989">
        <w:rPr>
          <w:rFonts w:ascii="Times New Roman" w:hAnsi="Times New Roman" w:cs="Times New Roman"/>
          <w:bCs/>
          <w:sz w:val="24"/>
          <w:szCs w:val="24"/>
        </w:rPr>
        <w:t xml:space="preserve"> We may need to withhold our collective judgments of this political theater</w:t>
      </w:r>
      <w:r w:rsidR="00602BEC">
        <w:rPr>
          <w:rFonts w:ascii="Times New Roman" w:hAnsi="Times New Roman" w:cs="Times New Roman"/>
          <w:bCs/>
          <w:sz w:val="24"/>
          <w:szCs w:val="24"/>
        </w:rPr>
        <w:t xml:space="preserve"> and see how it plays out.</w:t>
      </w:r>
    </w:p>
    <w:p w14:paraId="1F635C10" w14:textId="77777777" w:rsidR="000E4574" w:rsidRPr="000E4574" w:rsidRDefault="000E4574" w:rsidP="000E4574">
      <w:pPr>
        <w:spacing w:after="0"/>
        <w:rPr>
          <w:rFonts w:ascii="Times New Roman" w:hAnsi="Times New Roman" w:cs="Times New Roman"/>
          <w:bCs/>
          <w:sz w:val="24"/>
          <w:szCs w:val="24"/>
        </w:rPr>
      </w:pPr>
    </w:p>
    <w:sectPr w:rsidR="000E4574" w:rsidRPr="000E45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A6AF7" w14:textId="77777777" w:rsidR="008E29E8" w:rsidRDefault="008E29E8" w:rsidP="006E6664">
      <w:pPr>
        <w:spacing w:after="0" w:line="240" w:lineRule="auto"/>
      </w:pPr>
      <w:r>
        <w:separator/>
      </w:r>
    </w:p>
  </w:endnote>
  <w:endnote w:type="continuationSeparator" w:id="0">
    <w:p w14:paraId="455FCF1E" w14:textId="77777777" w:rsidR="008E29E8" w:rsidRDefault="008E29E8" w:rsidP="006E6664">
      <w:pPr>
        <w:spacing w:after="0" w:line="240" w:lineRule="auto"/>
      </w:pPr>
      <w:r>
        <w:continuationSeparator/>
      </w:r>
    </w:p>
  </w:endnote>
  <w:endnote w:type="continuationNotice" w:id="1">
    <w:p w14:paraId="25C123CB" w14:textId="77777777" w:rsidR="008E29E8" w:rsidRDefault="008E2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664DD" w14:textId="77777777" w:rsidR="008E29E8" w:rsidRDefault="008E29E8" w:rsidP="006E6664">
      <w:pPr>
        <w:spacing w:after="0" w:line="240" w:lineRule="auto"/>
      </w:pPr>
      <w:r>
        <w:separator/>
      </w:r>
    </w:p>
  </w:footnote>
  <w:footnote w:type="continuationSeparator" w:id="0">
    <w:p w14:paraId="67E07470" w14:textId="77777777" w:rsidR="008E29E8" w:rsidRDefault="008E29E8" w:rsidP="006E6664">
      <w:pPr>
        <w:spacing w:after="0" w:line="240" w:lineRule="auto"/>
      </w:pPr>
      <w:r>
        <w:continuationSeparator/>
      </w:r>
    </w:p>
  </w:footnote>
  <w:footnote w:type="continuationNotice" w:id="1">
    <w:p w14:paraId="2DF50204" w14:textId="77777777" w:rsidR="008E29E8" w:rsidRDefault="008E29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82"/>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29"/>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653"/>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0DFE"/>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BC"/>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76A"/>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8BD"/>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6D"/>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set-to-convene-cabinets-to-vote-on-gaza-hostage-de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netanyahu-war-will-continue-until-all-goals-achieved-to-destroy-hamas-return-all-hostages/" TargetMode="External"/><Relationship Id="rId5" Type="http://schemas.openxmlformats.org/officeDocument/2006/relationships/webSettings" Target="webSettings.xml"/><Relationship Id="rId10" Type="http://schemas.openxmlformats.org/officeDocument/2006/relationships/hyperlink" Target="https://www.timesofisrael.com/ben-gvir-warns-against-disaster-of-a-hostage-deal-slams-idiocy-of-war-cabinet/?utm_source=article_hpsidebar&amp;utm_medium=desktop_site&amp;utm_campaign=liveblog_entry" TargetMode="External"/><Relationship Id="rId4" Type="http://schemas.openxmlformats.org/officeDocument/2006/relationships/settings" Target="settings.xml"/><Relationship Id="rId9" Type="http://schemas.openxmlformats.org/officeDocument/2006/relationships/hyperlink" Target="https://www.i24news.tv/en/news/israel-at-war/1700577430-netanyahu-says-progress-made-in-hamas-hostage-deal-negotia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19</cp:revision>
  <cp:lastPrinted>2021-11-07T10:36:00Z</cp:lastPrinted>
  <dcterms:created xsi:type="dcterms:W3CDTF">2023-11-21T21:35:00Z</dcterms:created>
  <dcterms:modified xsi:type="dcterms:W3CDTF">2023-11-21T23:00:00Z</dcterms:modified>
</cp:coreProperties>
</file>