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633E8" w14:textId="6BDC4302" w:rsidR="00D15E7B" w:rsidRDefault="00013261">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6C1633E9" w14:textId="59BA7778" w:rsidR="00D15E7B" w:rsidRDefault="00013261">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#1,20</w:t>
      </w:r>
      <w:r w:rsidR="006F0355">
        <w:rPr>
          <w:rFonts w:ascii="Times New Roman" w:eastAsia="Times New Roman" w:hAnsi="Times New Roman" w:cs="Times New Roman"/>
          <w:b/>
          <w:bCs/>
          <w:color w:val="000000"/>
          <w:sz w:val="28"/>
          <w:szCs w:val="28"/>
        </w:rPr>
        <w:t>9</w:t>
      </w:r>
    </w:p>
    <w:p w14:paraId="6C1633EA" w14:textId="60796F0E" w:rsidR="00D15E7B" w:rsidRDefault="003937BF">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Iranian Leaders Dropping Like Flies</w:t>
      </w:r>
    </w:p>
    <w:p w14:paraId="6C1633EB" w14:textId="467F201A" w:rsidR="00D15E7B" w:rsidRPr="00381203" w:rsidRDefault="001D2404">
      <w:pPr>
        <w:spacing w:after="0"/>
        <w:rPr>
          <w:rFonts w:ascii="Times New Roman" w:eastAsia="Times New Roman" w:hAnsi="Times New Roman" w:cs="Times New Roman"/>
          <w:b/>
          <w:bCs/>
          <w:sz w:val="24"/>
          <w:szCs w:val="24"/>
        </w:rPr>
      </w:pPr>
      <w:r w:rsidRPr="00381203">
        <w:rPr>
          <w:rFonts w:ascii="Times New Roman" w:eastAsia="Times New Roman" w:hAnsi="Times New Roman" w:cs="Times New Roman"/>
          <w:b/>
          <w:bCs/>
          <w:sz w:val="24"/>
          <w:szCs w:val="24"/>
        </w:rPr>
        <w:t xml:space="preserve">Bad Day For </w:t>
      </w:r>
      <w:r w:rsidR="00A06180" w:rsidRPr="00381203">
        <w:rPr>
          <w:rFonts w:ascii="Times New Roman" w:eastAsia="Times New Roman" w:hAnsi="Times New Roman" w:cs="Times New Roman"/>
          <w:b/>
          <w:bCs/>
          <w:sz w:val="24"/>
          <w:szCs w:val="24"/>
        </w:rPr>
        <w:t>Iran</w:t>
      </w:r>
    </w:p>
    <w:p w14:paraId="00DA867D" w14:textId="3DA7E883" w:rsidR="00A06180" w:rsidRPr="00381203" w:rsidRDefault="00570DB6">
      <w:pPr>
        <w:spacing w:after="0"/>
        <w:rPr>
          <w:rFonts w:ascii="Times New Roman" w:eastAsia="Times New Roman" w:hAnsi="Times New Roman" w:cs="Times New Roman"/>
          <w:sz w:val="24"/>
          <w:szCs w:val="24"/>
        </w:rPr>
      </w:pPr>
      <w:r w:rsidRPr="00381203">
        <w:rPr>
          <w:rFonts w:ascii="Times New Roman" w:eastAsia="Times New Roman" w:hAnsi="Times New Roman" w:cs="Times New Roman"/>
          <w:sz w:val="24"/>
          <w:szCs w:val="24"/>
        </w:rPr>
        <w:t xml:space="preserve">In one </w:t>
      </w:r>
      <w:r w:rsidR="00C0133A" w:rsidRPr="00381203">
        <w:rPr>
          <w:rFonts w:ascii="Times New Roman" w:eastAsia="Times New Roman" w:hAnsi="Times New Roman" w:cs="Times New Roman"/>
          <w:sz w:val="24"/>
          <w:szCs w:val="24"/>
        </w:rPr>
        <w:t>day,</w:t>
      </w:r>
      <w:r w:rsidRPr="00381203">
        <w:rPr>
          <w:rFonts w:ascii="Times New Roman" w:eastAsia="Times New Roman" w:hAnsi="Times New Roman" w:cs="Times New Roman"/>
          <w:sz w:val="24"/>
          <w:szCs w:val="24"/>
        </w:rPr>
        <w:t xml:space="preserve"> Iranian leaders Ali Larijani and </w:t>
      </w:r>
      <w:r w:rsidR="00830F09" w:rsidRPr="00381203">
        <w:rPr>
          <w:rFonts w:ascii="Times New Roman" w:eastAsia="Times New Roman" w:hAnsi="Times New Roman" w:cs="Times New Roman"/>
          <w:sz w:val="24"/>
          <w:szCs w:val="24"/>
        </w:rPr>
        <w:t>the Basij commander</w:t>
      </w:r>
      <w:r w:rsidR="00E47DDB" w:rsidRPr="00381203">
        <w:rPr>
          <w:rFonts w:ascii="Times New Roman" w:eastAsia="Times New Roman" w:hAnsi="Times New Roman" w:cs="Times New Roman"/>
          <w:sz w:val="24"/>
          <w:szCs w:val="24"/>
        </w:rPr>
        <w:t xml:space="preserve"> were assassinated by the Israel Defense Force (IDF)</w:t>
      </w:r>
      <w:r w:rsidR="008F5F70" w:rsidRPr="00381203">
        <w:rPr>
          <w:rFonts w:ascii="Times New Roman" w:eastAsia="Times New Roman" w:hAnsi="Times New Roman" w:cs="Times New Roman"/>
          <w:sz w:val="24"/>
          <w:szCs w:val="24"/>
        </w:rPr>
        <w:t xml:space="preserve"> according to a </w:t>
      </w:r>
      <w:hyperlink r:id="rId6" w:history="1">
        <w:r w:rsidR="008F5F70" w:rsidRPr="00381203">
          <w:rPr>
            <w:rStyle w:val="Hyperlink"/>
            <w:rFonts w:ascii="Times New Roman" w:eastAsia="Times New Roman" w:hAnsi="Times New Roman" w:cs="Times New Roman"/>
            <w:sz w:val="24"/>
            <w:szCs w:val="24"/>
          </w:rPr>
          <w:t>report</w:t>
        </w:r>
      </w:hyperlink>
      <w:r w:rsidR="008F5F70" w:rsidRPr="00381203">
        <w:rPr>
          <w:rFonts w:ascii="Times New Roman" w:eastAsia="Times New Roman" w:hAnsi="Times New Roman" w:cs="Times New Roman"/>
          <w:sz w:val="24"/>
          <w:szCs w:val="24"/>
        </w:rPr>
        <w:t xml:space="preserve"> from </w:t>
      </w:r>
      <w:r w:rsidR="008F5F70" w:rsidRPr="00381203">
        <w:rPr>
          <w:rFonts w:ascii="Times New Roman" w:eastAsia="Times New Roman" w:hAnsi="Times New Roman" w:cs="Times New Roman"/>
          <w:i/>
          <w:iCs/>
          <w:sz w:val="24"/>
          <w:szCs w:val="24"/>
        </w:rPr>
        <w:t>The Jerusalem Post</w:t>
      </w:r>
      <w:r w:rsidR="00C0133A" w:rsidRPr="00381203">
        <w:rPr>
          <w:rFonts w:ascii="Times New Roman" w:eastAsia="Times New Roman" w:hAnsi="Times New Roman" w:cs="Times New Roman"/>
          <w:sz w:val="24"/>
          <w:szCs w:val="24"/>
        </w:rPr>
        <w:t>:</w:t>
      </w:r>
    </w:p>
    <w:p w14:paraId="071AC01F" w14:textId="18625D65" w:rsidR="005C65BB" w:rsidRPr="00381203" w:rsidRDefault="005C65BB" w:rsidP="005C65BB">
      <w:pPr>
        <w:spacing w:after="0"/>
        <w:rPr>
          <w:rFonts w:ascii="Times New Roman" w:eastAsia="Times New Roman" w:hAnsi="Times New Roman" w:cs="Times New Roman"/>
          <w:i/>
          <w:iCs/>
          <w:sz w:val="24"/>
          <w:szCs w:val="24"/>
          <w:lang w:val="en-US"/>
        </w:rPr>
      </w:pPr>
      <w:r w:rsidRPr="00381203">
        <w:rPr>
          <w:rFonts w:ascii="Times New Roman" w:eastAsia="Times New Roman" w:hAnsi="Times New Roman" w:cs="Times New Roman"/>
          <w:i/>
          <w:iCs/>
          <w:sz w:val="24"/>
          <w:szCs w:val="24"/>
          <w:lang w:val="en-US"/>
        </w:rPr>
        <w:t>Iran’s Supreme National Security Council Secretary Ali Larijani was killed in a targeted Israeli airstrike in Iran overnight, the IDF and Defense Minister Israel Katz confirmed on Tuesday afternoon.</w:t>
      </w:r>
      <w:r w:rsidR="00090A59" w:rsidRPr="00381203">
        <w:rPr>
          <w:rFonts w:ascii="Times New Roman" w:eastAsia="Times New Roman" w:hAnsi="Times New Roman" w:cs="Times New Roman"/>
          <w:i/>
          <w:iCs/>
          <w:sz w:val="24"/>
          <w:szCs w:val="24"/>
          <w:lang w:val="en-US"/>
        </w:rPr>
        <w:t xml:space="preserve"> </w:t>
      </w:r>
      <w:r w:rsidRPr="00381203">
        <w:rPr>
          <w:rFonts w:ascii="Times New Roman" w:eastAsia="Times New Roman" w:hAnsi="Times New Roman" w:cs="Times New Roman"/>
          <w:i/>
          <w:iCs/>
          <w:sz w:val="24"/>
          <w:szCs w:val="24"/>
          <w:lang w:val="en-US"/>
        </w:rPr>
        <w:t>Israeli confirmation of the assassination came after three separate sources told The Jerusalem Post that he was targeted.</w:t>
      </w:r>
    </w:p>
    <w:p w14:paraId="28491B23" w14:textId="71DDF14D" w:rsidR="005C65BB" w:rsidRPr="00381203" w:rsidRDefault="00504B9F" w:rsidP="005C65BB">
      <w:pPr>
        <w:spacing w:after="0"/>
        <w:rPr>
          <w:rFonts w:ascii="Times New Roman" w:eastAsia="Times New Roman" w:hAnsi="Times New Roman" w:cs="Times New Roman"/>
          <w:sz w:val="24"/>
          <w:szCs w:val="24"/>
          <w:lang w:val="en-US"/>
        </w:rPr>
      </w:pPr>
      <w:r w:rsidRPr="00381203">
        <w:rPr>
          <w:rFonts w:ascii="Times New Roman" w:eastAsia="Times New Roman" w:hAnsi="Times New Roman" w:cs="Times New Roman"/>
          <w:sz w:val="24"/>
          <w:szCs w:val="24"/>
          <w:lang w:val="en-US"/>
        </w:rPr>
        <w:t>Larijani was a big target:</w:t>
      </w:r>
    </w:p>
    <w:p w14:paraId="299D8BFA" w14:textId="1F6F8EC4" w:rsidR="00505236" w:rsidRPr="00381203" w:rsidRDefault="005C65BB" w:rsidP="00505236">
      <w:pPr>
        <w:spacing w:after="0"/>
        <w:rPr>
          <w:rFonts w:ascii="Times New Roman" w:eastAsia="Times New Roman" w:hAnsi="Times New Roman" w:cs="Times New Roman"/>
          <w:i/>
          <w:iCs/>
          <w:sz w:val="24"/>
          <w:szCs w:val="24"/>
          <w:lang w:val="en-US"/>
        </w:rPr>
      </w:pPr>
      <w:r w:rsidRPr="00381203">
        <w:rPr>
          <w:rFonts w:ascii="Times New Roman" w:eastAsia="Times New Roman" w:hAnsi="Times New Roman" w:cs="Times New Roman"/>
          <w:i/>
          <w:iCs/>
          <w:sz w:val="24"/>
          <w:szCs w:val="24"/>
          <w:lang w:val="en-US"/>
        </w:rPr>
        <w:t>This was the most momentous targeted killing following the death of former supreme leader Ali Khamenei.</w:t>
      </w:r>
      <w:r w:rsidR="00504B9F" w:rsidRPr="00381203">
        <w:rPr>
          <w:rFonts w:ascii="Times New Roman" w:eastAsia="Times New Roman" w:hAnsi="Times New Roman" w:cs="Times New Roman"/>
          <w:i/>
          <w:iCs/>
          <w:sz w:val="24"/>
          <w:szCs w:val="24"/>
          <w:lang w:val="en-US"/>
        </w:rPr>
        <w:t xml:space="preserve"> </w:t>
      </w:r>
      <w:r w:rsidR="00505236" w:rsidRPr="00381203">
        <w:rPr>
          <w:rFonts w:ascii="Times New Roman" w:eastAsia="Times New Roman" w:hAnsi="Times New Roman" w:cs="Times New Roman"/>
          <w:i/>
          <w:iCs/>
          <w:sz w:val="24"/>
          <w:szCs w:val="24"/>
          <w:lang w:val="en-US"/>
        </w:rPr>
        <w:t>The IDF referred to Larijani as “the de facto leader of the Iranian terror regime.”</w:t>
      </w:r>
    </w:p>
    <w:p w14:paraId="1C0FBDFB" w14:textId="02EAF942" w:rsidR="00505236" w:rsidRPr="00381203" w:rsidRDefault="00590928" w:rsidP="00505236">
      <w:pPr>
        <w:spacing w:after="0"/>
        <w:rPr>
          <w:rFonts w:ascii="Times New Roman" w:eastAsia="Times New Roman" w:hAnsi="Times New Roman" w:cs="Times New Roman"/>
          <w:sz w:val="24"/>
          <w:szCs w:val="24"/>
          <w:lang w:val="en-US"/>
        </w:rPr>
      </w:pPr>
      <w:r w:rsidRPr="00381203">
        <w:rPr>
          <w:rFonts w:ascii="Times New Roman" w:eastAsia="Times New Roman" w:hAnsi="Times New Roman" w:cs="Times New Roman"/>
          <w:sz w:val="24"/>
          <w:szCs w:val="24"/>
          <w:lang w:val="en-US"/>
        </w:rPr>
        <w:t xml:space="preserve">Another key figure in the Iranian </w:t>
      </w:r>
      <w:r w:rsidR="00B77BB1" w:rsidRPr="00381203">
        <w:rPr>
          <w:rFonts w:ascii="Times New Roman" w:eastAsia="Times New Roman" w:hAnsi="Times New Roman" w:cs="Times New Roman"/>
          <w:sz w:val="24"/>
          <w:szCs w:val="24"/>
          <w:lang w:val="en-US"/>
        </w:rPr>
        <w:t>military was also taken out:</w:t>
      </w:r>
    </w:p>
    <w:p w14:paraId="1DBBBF5F" w14:textId="77777777" w:rsidR="00505236" w:rsidRPr="00381203" w:rsidRDefault="00505236" w:rsidP="00505236">
      <w:pPr>
        <w:spacing w:after="0"/>
        <w:rPr>
          <w:rFonts w:ascii="Times New Roman" w:eastAsia="Times New Roman" w:hAnsi="Times New Roman" w:cs="Times New Roman"/>
          <w:i/>
          <w:iCs/>
          <w:sz w:val="24"/>
          <w:szCs w:val="24"/>
          <w:lang w:val="en-US"/>
        </w:rPr>
      </w:pPr>
      <w:r w:rsidRPr="00381203">
        <w:rPr>
          <w:rFonts w:ascii="Times New Roman" w:eastAsia="Times New Roman" w:hAnsi="Times New Roman" w:cs="Times New Roman"/>
          <w:i/>
          <w:iCs/>
          <w:sz w:val="24"/>
          <w:szCs w:val="24"/>
          <w:lang w:val="en-US"/>
        </w:rPr>
        <w:t>The IDF also confirmed it had assassinated Gholamreza Soleimani, head of the Islamic Revolutionary Guard Corps (IRGC) Basij paramilitary militia, and his deputy, Seyyed Karishi. The two were killed in a makeshift tent area, which had been set up to make it harder to follow them than if they had been based in their headquarters.</w:t>
      </w:r>
    </w:p>
    <w:p w14:paraId="46A9620C" w14:textId="59564E11" w:rsidR="00505236" w:rsidRPr="00381203" w:rsidRDefault="00B77BB1" w:rsidP="00505236">
      <w:pPr>
        <w:spacing w:after="0"/>
        <w:rPr>
          <w:rFonts w:ascii="Times New Roman" w:eastAsia="Times New Roman" w:hAnsi="Times New Roman" w:cs="Times New Roman"/>
          <w:sz w:val="24"/>
          <w:szCs w:val="24"/>
          <w:lang w:val="en-US"/>
        </w:rPr>
      </w:pPr>
      <w:r w:rsidRPr="00381203">
        <w:rPr>
          <w:rFonts w:ascii="Times New Roman" w:eastAsia="Times New Roman" w:hAnsi="Times New Roman" w:cs="Times New Roman"/>
          <w:sz w:val="24"/>
          <w:szCs w:val="24"/>
          <w:lang w:val="en-US"/>
        </w:rPr>
        <w:t xml:space="preserve">And Soleimani wasn’t alone in </w:t>
      </w:r>
      <w:r w:rsidR="00716338" w:rsidRPr="00381203">
        <w:rPr>
          <w:rFonts w:ascii="Times New Roman" w:eastAsia="Times New Roman" w:hAnsi="Times New Roman" w:cs="Times New Roman"/>
          <w:sz w:val="24"/>
          <w:szCs w:val="24"/>
          <w:lang w:val="en-US"/>
        </w:rPr>
        <w:t xml:space="preserve">the eliminations as a great deal of the paramilitary leaders were also </w:t>
      </w:r>
      <w:r w:rsidR="003B5E12" w:rsidRPr="00381203">
        <w:rPr>
          <w:rFonts w:ascii="Times New Roman" w:eastAsia="Times New Roman" w:hAnsi="Times New Roman" w:cs="Times New Roman"/>
          <w:sz w:val="24"/>
          <w:szCs w:val="24"/>
          <w:lang w:val="en-US"/>
        </w:rPr>
        <w:t>targeted:</w:t>
      </w:r>
    </w:p>
    <w:p w14:paraId="59C37B72" w14:textId="26AE8777" w:rsidR="00505236" w:rsidRPr="00381203" w:rsidRDefault="00505236" w:rsidP="00505236">
      <w:pPr>
        <w:spacing w:after="0"/>
        <w:rPr>
          <w:rFonts w:ascii="Times New Roman" w:eastAsia="Times New Roman" w:hAnsi="Times New Roman" w:cs="Times New Roman"/>
          <w:i/>
          <w:iCs/>
          <w:sz w:val="24"/>
          <w:szCs w:val="24"/>
          <w:lang w:val="en-US"/>
        </w:rPr>
      </w:pPr>
      <w:r w:rsidRPr="00381203">
        <w:rPr>
          <w:rFonts w:ascii="Times New Roman" w:eastAsia="Times New Roman" w:hAnsi="Times New Roman" w:cs="Times New Roman"/>
          <w:i/>
          <w:iCs/>
          <w:sz w:val="24"/>
          <w:szCs w:val="24"/>
          <w:lang w:val="en-US"/>
        </w:rPr>
        <w:t>An Israeli official also confirmed to the Post that the majority of the Basij leadership was eliminated overnight in the Israeli airstrike.</w:t>
      </w:r>
      <w:r w:rsidR="003B5E12" w:rsidRPr="00381203">
        <w:rPr>
          <w:rFonts w:ascii="Times New Roman" w:eastAsia="Times New Roman" w:hAnsi="Times New Roman" w:cs="Times New Roman"/>
          <w:i/>
          <w:iCs/>
          <w:sz w:val="24"/>
          <w:szCs w:val="24"/>
          <w:lang w:val="en-US"/>
        </w:rPr>
        <w:t xml:space="preserve"> </w:t>
      </w:r>
      <w:r w:rsidRPr="00381203">
        <w:rPr>
          <w:rFonts w:ascii="Times New Roman" w:eastAsia="Times New Roman" w:hAnsi="Times New Roman" w:cs="Times New Roman"/>
          <w:i/>
          <w:iCs/>
          <w:sz w:val="24"/>
          <w:szCs w:val="24"/>
          <w:lang w:val="en-US"/>
        </w:rPr>
        <w:t>Additionally, the IDF announced it killed the IRGC’s Aerospace Force chief.</w:t>
      </w:r>
    </w:p>
    <w:p w14:paraId="543054A4" w14:textId="47D08078" w:rsidR="005C65BB" w:rsidRPr="00381203" w:rsidRDefault="00B534C8" w:rsidP="005C65BB">
      <w:pPr>
        <w:spacing w:after="0"/>
        <w:rPr>
          <w:rFonts w:ascii="Times New Roman" w:eastAsia="Times New Roman" w:hAnsi="Times New Roman" w:cs="Times New Roman"/>
          <w:sz w:val="24"/>
          <w:szCs w:val="24"/>
          <w:lang w:val="en-US"/>
        </w:rPr>
      </w:pPr>
      <w:r w:rsidRPr="00381203">
        <w:rPr>
          <w:rFonts w:ascii="Times New Roman" w:eastAsia="Times New Roman" w:hAnsi="Times New Roman" w:cs="Times New Roman"/>
          <w:sz w:val="24"/>
          <w:szCs w:val="24"/>
          <w:lang w:val="en-US"/>
        </w:rPr>
        <w:t xml:space="preserve">The remaining government </w:t>
      </w:r>
      <w:r w:rsidR="001C710A" w:rsidRPr="00381203">
        <w:rPr>
          <w:rFonts w:ascii="Times New Roman" w:eastAsia="Times New Roman" w:hAnsi="Times New Roman" w:cs="Times New Roman"/>
          <w:sz w:val="24"/>
          <w:szCs w:val="24"/>
          <w:lang w:val="en-US"/>
        </w:rPr>
        <w:t xml:space="preserve">said that Larijani was slated to give a </w:t>
      </w:r>
      <w:r w:rsidR="006F41E4" w:rsidRPr="00381203">
        <w:rPr>
          <w:rFonts w:ascii="Times New Roman" w:eastAsia="Times New Roman" w:hAnsi="Times New Roman" w:cs="Times New Roman"/>
          <w:sz w:val="24"/>
          <w:szCs w:val="24"/>
          <w:lang w:val="en-US"/>
        </w:rPr>
        <w:t>public speech today:</w:t>
      </w:r>
    </w:p>
    <w:p w14:paraId="06C18AF7" w14:textId="77777777" w:rsidR="00255A97" w:rsidRPr="00381203" w:rsidRDefault="00255A97" w:rsidP="00255A97">
      <w:pPr>
        <w:spacing w:after="0"/>
        <w:rPr>
          <w:rFonts w:ascii="Times New Roman" w:eastAsia="Times New Roman" w:hAnsi="Times New Roman" w:cs="Times New Roman"/>
          <w:i/>
          <w:iCs/>
          <w:sz w:val="24"/>
          <w:szCs w:val="24"/>
          <w:lang w:val="en-US"/>
        </w:rPr>
      </w:pPr>
      <w:r w:rsidRPr="00381203">
        <w:rPr>
          <w:rFonts w:ascii="Times New Roman" w:eastAsia="Times New Roman" w:hAnsi="Times New Roman" w:cs="Times New Roman"/>
          <w:i/>
          <w:iCs/>
          <w:sz w:val="24"/>
          <w:szCs w:val="24"/>
          <w:lang w:val="en-US"/>
        </w:rPr>
        <w:t>Even before Larijani’s death was announced, and after Iranian regime authorities had stated that he was due to give a public address on Tuesday, two IDF sources were strongly optimistic that the strike succeeded in killing him.</w:t>
      </w:r>
    </w:p>
    <w:p w14:paraId="49FCE7D1" w14:textId="1E4C5DBC" w:rsidR="00255A97" w:rsidRPr="00381203" w:rsidRDefault="006F41E4" w:rsidP="00255A97">
      <w:pPr>
        <w:spacing w:after="0"/>
        <w:rPr>
          <w:rFonts w:ascii="Times New Roman" w:eastAsia="Times New Roman" w:hAnsi="Times New Roman" w:cs="Times New Roman"/>
          <w:sz w:val="24"/>
          <w:szCs w:val="24"/>
          <w:lang w:val="en-US"/>
        </w:rPr>
      </w:pPr>
      <w:r w:rsidRPr="00381203">
        <w:rPr>
          <w:rFonts w:ascii="Times New Roman" w:eastAsia="Times New Roman" w:hAnsi="Times New Roman" w:cs="Times New Roman"/>
          <w:sz w:val="24"/>
          <w:szCs w:val="24"/>
          <w:lang w:val="en-US"/>
        </w:rPr>
        <w:t xml:space="preserve">All of these men were no boy scouts and had a lot of blood on their hands, especially </w:t>
      </w:r>
      <w:r w:rsidR="00E238E1" w:rsidRPr="00381203">
        <w:rPr>
          <w:rFonts w:ascii="Times New Roman" w:eastAsia="Times New Roman" w:hAnsi="Times New Roman" w:cs="Times New Roman"/>
          <w:sz w:val="24"/>
          <w:szCs w:val="24"/>
          <w:lang w:val="en-US"/>
        </w:rPr>
        <w:t xml:space="preserve">Soleimani who </w:t>
      </w:r>
      <w:r w:rsidR="00AC2F17" w:rsidRPr="00381203">
        <w:rPr>
          <w:rFonts w:ascii="Times New Roman" w:eastAsia="Times New Roman" w:hAnsi="Times New Roman" w:cs="Times New Roman"/>
          <w:sz w:val="24"/>
          <w:szCs w:val="24"/>
          <w:lang w:val="en-US"/>
        </w:rPr>
        <w:t xml:space="preserve">had his minions </w:t>
      </w:r>
      <w:r w:rsidR="00E238E1" w:rsidRPr="00381203">
        <w:rPr>
          <w:rFonts w:ascii="Times New Roman" w:eastAsia="Times New Roman" w:hAnsi="Times New Roman" w:cs="Times New Roman"/>
          <w:sz w:val="24"/>
          <w:szCs w:val="24"/>
          <w:lang w:val="en-US"/>
        </w:rPr>
        <w:t xml:space="preserve">brutally kill and injure </w:t>
      </w:r>
      <w:r w:rsidR="00AC2F17" w:rsidRPr="00381203">
        <w:rPr>
          <w:rFonts w:ascii="Times New Roman" w:eastAsia="Times New Roman" w:hAnsi="Times New Roman" w:cs="Times New Roman"/>
          <w:sz w:val="24"/>
          <w:szCs w:val="24"/>
          <w:lang w:val="en-US"/>
        </w:rPr>
        <w:t xml:space="preserve">the protesters </w:t>
      </w:r>
      <w:r w:rsidR="000F5F50" w:rsidRPr="00381203">
        <w:rPr>
          <w:rFonts w:ascii="Times New Roman" w:eastAsia="Times New Roman" w:hAnsi="Times New Roman" w:cs="Times New Roman"/>
          <w:sz w:val="24"/>
          <w:szCs w:val="24"/>
          <w:lang w:val="en-US"/>
        </w:rPr>
        <w:t xml:space="preserve">against the regime. A post on the Israeli </w:t>
      </w:r>
      <w:hyperlink r:id="rId7" w:history="1">
        <w:r w:rsidR="005C7709" w:rsidRPr="00381203">
          <w:rPr>
            <w:rStyle w:val="Hyperlink"/>
            <w:rFonts w:ascii="Times New Roman" w:eastAsia="Times New Roman" w:hAnsi="Times New Roman" w:cs="Times New Roman"/>
            <w:i/>
            <w:iCs/>
            <w:sz w:val="24"/>
            <w:szCs w:val="24"/>
            <w:lang w:val="en-US"/>
          </w:rPr>
          <w:t>X</w:t>
        </w:r>
      </w:hyperlink>
      <w:r w:rsidR="005C7709" w:rsidRPr="00381203">
        <w:rPr>
          <w:rFonts w:ascii="Times New Roman" w:eastAsia="Times New Roman" w:hAnsi="Times New Roman" w:cs="Times New Roman"/>
          <w:sz w:val="24"/>
          <w:szCs w:val="24"/>
          <w:lang w:val="en-US"/>
        </w:rPr>
        <w:t xml:space="preserve"> account summed up things well:</w:t>
      </w:r>
    </w:p>
    <w:p w14:paraId="336DEF8A" w14:textId="06561EB6" w:rsidR="00505236" w:rsidRPr="00381203" w:rsidRDefault="00255A97" w:rsidP="00255A97">
      <w:pPr>
        <w:spacing w:after="0"/>
        <w:rPr>
          <w:rFonts w:ascii="Times New Roman" w:eastAsia="Times New Roman" w:hAnsi="Times New Roman" w:cs="Times New Roman"/>
          <w:i/>
          <w:iCs/>
          <w:sz w:val="24"/>
          <w:szCs w:val="24"/>
          <w:lang w:val="en-US"/>
        </w:rPr>
      </w:pPr>
      <w:r w:rsidRPr="00381203">
        <w:rPr>
          <w:rFonts w:ascii="Times New Roman" w:eastAsia="Times New Roman" w:hAnsi="Times New Roman" w:cs="Times New Roman"/>
          <w:i/>
          <w:iCs/>
          <w:sz w:val="24"/>
          <w:szCs w:val="24"/>
          <w:lang w:val="en-US"/>
        </w:rPr>
        <w:t>After Larijani’s death was confirmed, the Mossad’s Farsi account posted on X/Twitter, saying, “In the end, people without mercy will die.”</w:t>
      </w:r>
    </w:p>
    <w:p w14:paraId="372611C2" w14:textId="139903CE" w:rsidR="00255A97" w:rsidRPr="00381203" w:rsidRDefault="00381976" w:rsidP="00255A97">
      <w:pPr>
        <w:spacing w:after="0"/>
        <w:rPr>
          <w:rFonts w:ascii="Times New Roman" w:eastAsia="Times New Roman" w:hAnsi="Times New Roman" w:cs="Times New Roman"/>
          <w:b/>
          <w:bCs/>
          <w:sz w:val="24"/>
          <w:szCs w:val="24"/>
          <w:lang w:val="en-US"/>
        </w:rPr>
      </w:pPr>
      <w:r w:rsidRPr="00381203">
        <w:rPr>
          <w:rFonts w:ascii="Times New Roman" w:eastAsia="Times New Roman" w:hAnsi="Times New Roman" w:cs="Times New Roman"/>
          <w:b/>
          <w:bCs/>
          <w:sz w:val="24"/>
          <w:szCs w:val="24"/>
          <w:lang w:val="en-US"/>
        </w:rPr>
        <w:t>Taking Out The Boss</w:t>
      </w:r>
    </w:p>
    <w:p w14:paraId="0B0CBB8E" w14:textId="1F9FC72D" w:rsidR="00381976" w:rsidRPr="00381203" w:rsidRDefault="00381976" w:rsidP="00255A97">
      <w:pPr>
        <w:spacing w:after="0"/>
        <w:rPr>
          <w:rFonts w:ascii="Times New Roman" w:eastAsia="Times New Roman" w:hAnsi="Times New Roman" w:cs="Times New Roman"/>
          <w:sz w:val="24"/>
          <w:szCs w:val="24"/>
          <w:lang w:val="en-US"/>
        </w:rPr>
      </w:pPr>
      <w:r w:rsidRPr="00381203">
        <w:rPr>
          <w:rFonts w:ascii="Times New Roman" w:eastAsia="Times New Roman" w:hAnsi="Times New Roman" w:cs="Times New Roman"/>
          <w:sz w:val="24"/>
          <w:szCs w:val="24"/>
          <w:lang w:val="en-US"/>
        </w:rPr>
        <w:t xml:space="preserve">The PMO </w:t>
      </w:r>
      <w:r w:rsidR="00DE5AA8" w:rsidRPr="00381203">
        <w:rPr>
          <w:rFonts w:ascii="Times New Roman" w:eastAsia="Times New Roman" w:hAnsi="Times New Roman" w:cs="Times New Roman"/>
          <w:sz w:val="24"/>
          <w:szCs w:val="24"/>
          <w:lang w:val="en-US"/>
        </w:rPr>
        <w:t>posted a picture of Prime Minister Netanyahu ordering the assassinations</w:t>
      </w:r>
      <w:r w:rsidR="00D83D7A" w:rsidRPr="00381203">
        <w:rPr>
          <w:rFonts w:ascii="Times New Roman" w:eastAsia="Times New Roman" w:hAnsi="Times New Roman" w:cs="Times New Roman"/>
          <w:sz w:val="24"/>
          <w:szCs w:val="24"/>
          <w:lang w:val="en-US"/>
        </w:rPr>
        <w:t>:</w:t>
      </w:r>
    </w:p>
    <w:p w14:paraId="51006D8C" w14:textId="77777777" w:rsidR="00D83D7A" w:rsidRPr="00381203" w:rsidRDefault="00FC7660" w:rsidP="00FC7660">
      <w:pPr>
        <w:spacing w:after="0"/>
        <w:rPr>
          <w:rFonts w:ascii="Times New Roman" w:eastAsia="Times New Roman" w:hAnsi="Times New Roman" w:cs="Times New Roman"/>
          <w:i/>
          <w:iCs/>
          <w:sz w:val="24"/>
          <w:szCs w:val="24"/>
          <w:lang w:val="en-US"/>
        </w:rPr>
      </w:pPr>
      <w:r w:rsidRPr="00381203">
        <w:rPr>
          <w:rFonts w:ascii="Times New Roman" w:eastAsia="Times New Roman" w:hAnsi="Times New Roman" w:cs="Times New Roman"/>
          <w:i/>
          <w:iCs/>
          <w:sz w:val="24"/>
          <w:szCs w:val="24"/>
          <w:lang w:val="en-US"/>
        </w:rPr>
        <w:t>The Prime Minister’s Office released an image later on Tuesday, which it said captured the moment in which Prime Minister Benjamin Netanyahu issued the order for the targeted assassinations.</w:t>
      </w:r>
      <w:r w:rsidR="00D83D7A" w:rsidRPr="00381203">
        <w:rPr>
          <w:rFonts w:ascii="Times New Roman" w:eastAsia="Times New Roman" w:hAnsi="Times New Roman" w:cs="Times New Roman"/>
          <w:i/>
          <w:iCs/>
          <w:sz w:val="24"/>
          <w:szCs w:val="24"/>
          <w:lang w:val="en-US"/>
        </w:rPr>
        <w:t xml:space="preserve"> </w:t>
      </w:r>
    </w:p>
    <w:p w14:paraId="3A842902" w14:textId="5429C6D4" w:rsidR="00D83D7A" w:rsidRPr="00381203" w:rsidRDefault="00D83D7A" w:rsidP="00FC7660">
      <w:pPr>
        <w:spacing w:after="0"/>
        <w:rPr>
          <w:rFonts w:ascii="Times New Roman" w:eastAsia="Times New Roman" w:hAnsi="Times New Roman" w:cs="Times New Roman"/>
          <w:sz w:val="24"/>
          <w:szCs w:val="24"/>
          <w:lang w:val="en-US"/>
        </w:rPr>
      </w:pPr>
      <w:r w:rsidRPr="00381203">
        <w:rPr>
          <w:rFonts w:ascii="Times New Roman" w:eastAsia="Times New Roman" w:hAnsi="Times New Roman" w:cs="Times New Roman"/>
          <w:sz w:val="24"/>
          <w:szCs w:val="24"/>
          <w:lang w:val="en-US"/>
        </w:rPr>
        <w:t xml:space="preserve">The PM </w:t>
      </w:r>
      <w:r w:rsidR="0051287A" w:rsidRPr="00381203">
        <w:rPr>
          <w:rFonts w:ascii="Times New Roman" w:eastAsia="Times New Roman" w:hAnsi="Times New Roman" w:cs="Times New Roman"/>
          <w:sz w:val="24"/>
          <w:szCs w:val="24"/>
          <w:lang w:val="en-US"/>
        </w:rPr>
        <w:t>confirmed Larijani’s demise:</w:t>
      </w:r>
    </w:p>
    <w:p w14:paraId="2B69472D" w14:textId="0A0D8DF6" w:rsidR="00FC7660" w:rsidRPr="00381203" w:rsidRDefault="00FC7660" w:rsidP="00FC7660">
      <w:pPr>
        <w:spacing w:after="0"/>
        <w:rPr>
          <w:rFonts w:ascii="Times New Roman" w:eastAsia="Times New Roman" w:hAnsi="Times New Roman" w:cs="Times New Roman"/>
          <w:i/>
          <w:iCs/>
          <w:sz w:val="24"/>
          <w:szCs w:val="24"/>
          <w:lang w:val="en-US"/>
        </w:rPr>
      </w:pPr>
      <w:r w:rsidRPr="00381203">
        <w:rPr>
          <w:rFonts w:ascii="Times New Roman" w:eastAsia="Times New Roman" w:hAnsi="Times New Roman" w:cs="Times New Roman"/>
          <w:i/>
          <w:iCs/>
          <w:sz w:val="24"/>
          <w:szCs w:val="24"/>
          <w:lang w:val="en-US"/>
        </w:rPr>
        <w:t>Netanyahu made a statement via video following confirmation of Larijani’s death, calling him the “boss” of the regime, which he referred to as a “group of gangsters.”</w:t>
      </w:r>
    </w:p>
    <w:p w14:paraId="00DC41B3" w14:textId="77777777" w:rsidR="00FC7660" w:rsidRPr="00381203" w:rsidRDefault="00FC7660" w:rsidP="00FC7660">
      <w:pPr>
        <w:spacing w:after="0"/>
        <w:rPr>
          <w:rFonts w:ascii="Times New Roman" w:eastAsia="Times New Roman" w:hAnsi="Times New Roman" w:cs="Times New Roman"/>
          <w:i/>
          <w:iCs/>
          <w:sz w:val="24"/>
          <w:szCs w:val="24"/>
          <w:lang w:val="en-US"/>
        </w:rPr>
      </w:pPr>
      <w:r w:rsidRPr="00381203">
        <w:rPr>
          <w:rFonts w:ascii="Times New Roman" w:eastAsia="Times New Roman" w:hAnsi="Times New Roman" w:cs="Times New Roman"/>
          <w:i/>
          <w:iCs/>
          <w:sz w:val="24"/>
          <w:szCs w:val="24"/>
          <w:lang w:val="en-US"/>
        </w:rPr>
        <w:lastRenderedPageBreak/>
        <w:t>“We’re undermining the regime, in the hope of giving the Iranian nation the opportunity to get rid of it,” Netanyahu said. “It won’t happen all at once, it won’t happen easily, but if we commit to it, we’ll be able to give them the chance to take their fates into their own hands.”</w:t>
      </w:r>
    </w:p>
    <w:p w14:paraId="13C4D8AD" w14:textId="040DD14C" w:rsidR="0051287A" w:rsidRPr="00381203" w:rsidRDefault="0051287A" w:rsidP="00FC7660">
      <w:pPr>
        <w:spacing w:after="0"/>
        <w:rPr>
          <w:rFonts w:ascii="Times New Roman" w:eastAsia="Times New Roman" w:hAnsi="Times New Roman" w:cs="Times New Roman"/>
          <w:i/>
          <w:iCs/>
          <w:sz w:val="24"/>
          <w:szCs w:val="24"/>
          <w:lang w:val="en-US"/>
        </w:rPr>
      </w:pPr>
      <w:r w:rsidRPr="00381203">
        <w:rPr>
          <w:rFonts w:ascii="Times New Roman" w:eastAsia="Times New Roman" w:hAnsi="Times New Roman" w:cs="Times New Roman"/>
          <w:sz w:val="24"/>
          <w:szCs w:val="24"/>
          <w:lang w:val="en-US"/>
        </w:rPr>
        <w:t xml:space="preserve">With so many Iranian leaders </w:t>
      </w:r>
      <w:r w:rsidR="00C8667F" w:rsidRPr="00381203">
        <w:rPr>
          <w:rFonts w:ascii="Times New Roman" w:eastAsia="Times New Roman" w:hAnsi="Times New Roman" w:cs="Times New Roman"/>
          <w:sz w:val="24"/>
          <w:szCs w:val="24"/>
          <w:lang w:val="en-US"/>
        </w:rPr>
        <w:t>assassinated and so many successors coming and going</w:t>
      </w:r>
      <w:r w:rsidR="00E61464" w:rsidRPr="00381203">
        <w:rPr>
          <w:rFonts w:ascii="Times New Roman" w:eastAsia="Times New Roman" w:hAnsi="Times New Roman" w:cs="Times New Roman"/>
          <w:sz w:val="24"/>
          <w:szCs w:val="24"/>
          <w:lang w:val="en-US"/>
        </w:rPr>
        <w:t xml:space="preserve"> Larijani was seen by many as the one holding things together:</w:t>
      </w:r>
    </w:p>
    <w:p w14:paraId="07DDD0A4" w14:textId="11F715F7" w:rsidR="00FC7660" w:rsidRPr="00381203" w:rsidRDefault="00FC7660" w:rsidP="00FC7660">
      <w:pPr>
        <w:spacing w:after="0"/>
        <w:rPr>
          <w:rFonts w:ascii="Times New Roman" w:eastAsia="Times New Roman" w:hAnsi="Times New Roman" w:cs="Times New Roman"/>
          <w:i/>
          <w:iCs/>
          <w:sz w:val="24"/>
          <w:szCs w:val="24"/>
          <w:lang w:val="en-US"/>
        </w:rPr>
      </w:pPr>
      <w:r w:rsidRPr="00381203">
        <w:rPr>
          <w:rFonts w:ascii="Times New Roman" w:eastAsia="Times New Roman" w:hAnsi="Times New Roman" w:cs="Times New Roman"/>
          <w:i/>
          <w:iCs/>
          <w:sz w:val="24"/>
          <w:szCs w:val="24"/>
          <w:lang w:val="en-US"/>
        </w:rPr>
        <w:t>Some have viewed Larijani as the man running the Islamic regime since former supreme leader Ali Khamenei was assassinated by the IDF, along with Iran’s military chief, the IRGC chief, the defense minister, and around 40 other top officials on February 28.</w:t>
      </w:r>
      <w:r w:rsidR="00E61464" w:rsidRPr="00381203">
        <w:rPr>
          <w:rFonts w:ascii="Times New Roman" w:eastAsia="Times New Roman" w:hAnsi="Times New Roman" w:cs="Times New Roman"/>
          <w:i/>
          <w:iCs/>
          <w:sz w:val="24"/>
          <w:szCs w:val="24"/>
          <w:lang w:val="en-US"/>
        </w:rPr>
        <w:t xml:space="preserve"> </w:t>
      </w:r>
      <w:r w:rsidRPr="00381203">
        <w:rPr>
          <w:rFonts w:ascii="Times New Roman" w:eastAsia="Times New Roman" w:hAnsi="Times New Roman" w:cs="Times New Roman"/>
          <w:i/>
          <w:iCs/>
          <w:sz w:val="24"/>
          <w:szCs w:val="24"/>
          <w:lang w:val="en-US"/>
        </w:rPr>
        <w:t>Larijani has been the Islamic regime’s most public voice, responding directly to threats and comments by US President Donald Trump and others.</w:t>
      </w:r>
    </w:p>
    <w:p w14:paraId="6399DB06" w14:textId="1DF799C0" w:rsidR="00FC7660" w:rsidRPr="00381203" w:rsidRDefault="003A3332" w:rsidP="00FC7660">
      <w:pPr>
        <w:spacing w:after="0"/>
        <w:rPr>
          <w:rFonts w:ascii="Times New Roman" w:eastAsia="Times New Roman" w:hAnsi="Times New Roman" w:cs="Times New Roman"/>
          <w:sz w:val="24"/>
          <w:szCs w:val="24"/>
          <w:lang w:val="en-US"/>
        </w:rPr>
      </w:pPr>
      <w:r w:rsidRPr="00381203">
        <w:rPr>
          <w:rFonts w:ascii="Times New Roman" w:eastAsia="Times New Roman" w:hAnsi="Times New Roman" w:cs="Times New Roman"/>
          <w:sz w:val="24"/>
          <w:szCs w:val="24"/>
          <w:lang w:val="en-US"/>
        </w:rPr>
        <w:t xml:space="preserve">He was in charge of </w:t>
      </w:r>
      <w:r w:rsidR="00EC1C05" w:rsidRPr="00381203">
        <w:rPr>
          <w:rFonts w:ascii="Times New Roman" w:eastAsia="Times New Roman" w:hAnsi="Times New Roman" w:cs="Times New Roman"/>
          <w:sz w:val="24"/>
          <w:szCs w:val="24"/>
          <w:lang w:val="en-US"/>
        </w:rPr>
        <w:t>things in</w:t>
      </w:r>
      <w:r w:rsidRPr="00381203">
        <w:rPr>
          <w:rFonts w:ascii="Times New Roman" w:eastAsia="Times New Roman" w:hAnsi="Times New Roman" w:cs="Times New Roman"/>
          <w:sz w:val="24"/>
          <w:szCs w:val="24"/>
          <w:lang w:val="en-US"/>
        </w:rPr>
        <w:t xml:space="preserve"> Iran</w:t>
      </w:r>
      <w:r w:rsidR="00225B7F" w:rsidRPr="00381203">
        <w:rPr>
          <w:rFonts w:ascii="Times New Roman" w:eastAsia="Times New Roman" w:hAnsi="Times New Roman" w:cs="Times New Roman"/>
          <w:sz w:val="24"/>
          <w:szCs w:val="24"/>
          <w:lang w:val="en-US"/>
        </w:rPr>
        <w:t xml:space="preserve"> even if he wasn’t the supreme leader:</w:t>
      </w:r>
    </w:p>
    <w:p w14:paraId="0F87F9A0" w14:textId="5692745A" w:rsidR="00FC7660" w:rsidRPr="00381203" w:rsidRDefault="00FC7660" w:rsidP="00FC7660">
      <w:pPr>
        <w:spacing w:after="0"/>
        <w:rPr>
          <w:rFonts w:ascii="Times New Roman" w:eastAsia="Times New Roman" w:hAnsi="Times New Roman" w:cs="Times New Roman"/>
          <w:i/>
          <w:iCs/>
          <w:sz w:val="24"/>
          <w:szCs w:val="24"/>
          <w:lang w:val="en-US"/>
        </w:rPr>
      </w:pPr>
      <w:r w:rsidRPr="00381203">
        <w:rPr>
          <w:rFonts w:ascii="Times New Roman" w:eastAsia="Times New Roman" w:hAnsi="Times New Roman" w:cs="Times New Roman"/>
          <w:i/>
          <w:iCs/>
          <w:sz w:val="24"/>
          <w:szCs w:val="24"/>
          <w:lang w:val="en-US"/>
        </w:rPr>
        <w:t>Whereas Mojtaba Khamenei was technically appointed the next supreme leader, IDF and American intelligence said that he was badly wounded, and, given a total lack of public appearances, doubts have been expressed about his capacity to govern.</w:t>
      </w:r>
      <w:r w:rsidR="00EC1C05" w:rsidRPr="00381203">
        <w:rPr>
          <w:rFonts w:ascii="Times New Roman" w:eastAsia="Times New Roman" w:hAnsi="Times New Roman" w:cs="Times New Roman"/>
          <w:i/>
          <w:iCs/>
          <w:sz w:val="24"/>
          <w:szCs w:val="24"/>
          <w:lang w:val="en-US"/>
        </w:rPr>
        <w:t xml:space="preserve"> </w:t>
      </w:r>
      <w:r w:rsidRPr="00381203">
        <w:rPr>
          <w:rFonts w:ascii="Times New Roman" w:eastAsia="Times New Roman" w:hAnsi="Times New Roman" w:cs="Times New Roman"/>
          <w:i/>
          <w:iCs/>
          <w:sz w:val="24"/>
          <w:szCs w:val="24"/>
          <w:lang w:val="en-US"/>
        </w:rPr>
        <w:t>Further, Larijani was promoted to run day-to-day operations for the country and all negotiations with the West over the conflict in the weeks before the war started.</w:t>
      </w:r>
    </w:p>
    <w:p w14:paraId="6E8019AF" w14:textId="237692DD" w:rsidR="00FC7660" w:rsidRPr="00381203" w:rsidRDefault="00836BD9" w:rsidP="00FC7660">
      <w:pPr>
        <w:spacing w:after="0"/>
        <w:rPr>
          <w:rFonts w:ascii="Times New Roman" w:eastAsia="Times New Roman" w:hAnsi="Times New Roman" w:cs="Times New Roman"/>
          <w:sz w:val="24"/>
          <w:szCs w:val="24"/>
          <w:lang w:val="en-US"/>
        </w:rPr>
      </w:pPr>
      <w:r w:rsidRPr="00381203">
        <w:rPr>
          <w:rFonts w:ascii="Times New Roman" w:eastAsia="Times New Roman" w:hAnsi="Times New Roman" w:cs="Times New Roman"/>
          <w:sz w:val="24"/>
          <w:szCs w:val="24"/>
          <w:lang w:val="en-US"/>
        </w:rPr>
        <w:t xml:space="preserve">Larijani stated he was </w:t>
      </w:r>
      <w:r w:rsidR="00DF75BB" w:rsidRPr="00381203">
        <w:rPr>
          <w:rFonts w:ascii="Times New Roman" w:eastAsia="Times New Roman" w:hAnsi="Times New Roman" w:cs="Times New Roman"/>
          <w:sz w:val="24"/>
          <w:szCs w:val="24"/>
          <w:lang w:val="en-US"/>
        </w:rPr>
        <w:t>running the country but that might not mean he was:</w:t>
      </w:r>
    </w:p>
    <w:p w14:paraId="43662F02" w14:textId="77777777" w:rsidR="00FC7660" w:rsidRPr="00381203" w:rsidRDefault="00FC7660" w:rsidP="00FC7660">
      <w:pPr>
        <w:spacing w:after="0"/>
        <w:rPr>
          <w:rFonts w:ascii="Times New Roman" w:eastAsia="Times New Roman" w:hAnsi="Times New Roman" w:cs="Times New Roman"/>
          <w:i/>
          <w:iCs/>
          <w:sz w:val="24"/>
          <w:szCs w:val="24"/>
          <w:lang w:val="en-US"/>
        </w:rPr>
      </w:pPr>
      <w:r w:rsidRPr="00381203">
        <w:rPr>
          <w:rFonts w:ascii="Times New Roman" w:eastAsia="Times New Roman" w:hAnsi="Times New Roman" w:cs="Times New Roman"/>
          <w:i/>
          <w:iCs/>
          <w:sz w:val="24"/>
          <w:szCs w:val="24"/>
          <w:lang w:val="en-US"/>
        </w:rPr>
        <w:t>Larijani, on March 1, announced that he would be heading an interim committee to run the country, given Khamenei’s death. However, just because he issued such a statement did not necessarily mean that he was calling the shots.</w:t>
      </w:r>
    </w:p>
    <w:p w14:paraId="422630E0" w14:textId="3153CF24" w:rsidR="00FC7660" w:rsidRPr="00381203" w:rsidRDefault="00951534" w:rsidP="00FC7660">
      <w:pPr>
        <w:spacing w:after="0"/>
        <w:rPr>
          <w:rFonts w:ascii="Times New Roman" w:eastAsia="Times New Roman" w:hAnsi="Times New Roman" w:cs="Times New Roman"/>
          <w:b/>
          <w:bCs/>
          <w:sz w:val="24"/>
          <w:szCs w:val="24"/>
          <w:lang w:val="en-US"/>
        </w:rPr>
      </w:pPr>
      <w:r w:rsidRPr="00381203">
        <w:rPr>
          <w:rFonts w:ascii="Times New Roman" w:eastAsia="Times New Roman" w:hAnsi="Times New Roman" w:cs="Times New Roman"/>
          <w:b/>
          <w:bCs/>
          <w:sz w:val="24"/>
          <w:szCs w:val="24"/>
          <w:lang w:val="en-US"/>
        </w:rPr>
        <w:t>Not Always Liked</w:t>
      </w:r>
    </w:p>
    <w:p w14:paraId="30ED1E52" w14:textId="57CF9436" w:rsidR="00951534" w:rsidRPr="00381203" w:rsidRDefault="00B7024D" w:rsidP="00FC7660">
      <w:pPr>
        <w:spacing w:after="0"/>
        <w:rPr>
          <w:rFonts w:ascii="Times New Roman" w:eastAsia="Times New Roman" w:hAnsi="Times New Roman" w:cs="Times New Roman"/>
          <w:sz w:val="24"/>
          <w:szCs w:val="24"/>
          <w:lang w:val="en-US"/>
        </w:rPr>
      </w:pPr>
      <w:r w:rsidRPr="00381203">
        <w:rPr>
          <w:rFonts w:ascii="Times New Roman" w:eastAsia="Times New Roman" w:hAnsi="Times New Roman" w:cs="Times New Roman"/>
          <w:sz w:val="24"/>
          <w:szCs w:val="24"/>
          <w:lang w:val="en-US"/>
        </w:rPr>
        <w:t>Larijani was out of favor at times until recently:</w:t>
      </w:r>
    </w:p>
    <w:p w14:paraId="3DD44BE9" w14:textId="53810AE2" w:rsidR="00FC7660" w:rsidRPr="00381203" w:rsidRDefault="00FC7660" w:rsidP="00FC7660">
      <w:pPr>
        <w:spacing w:after="0"/>
        <w:rPr>
          <w:rFonts w:ascii="Times New Roman" w:eastAsia="Times New Roman" w:hAnsi="Times New Roman" w:cs="Times New Roman"/>
          <w:i/>
          <w:iCs/>
          <w:sz w:val="24"/>
          <w:szCs w:val="24"/>
          <w:lang w:val="en-US"/>
        </w:rPr>
      </w:pPr>
      <w:r w:rsidRPr="00381203">
        <w:rPr>
          <w:rFonts w:ascii="Times New Roman" w:eastAsia="Times New Roman" w:hAnsi="Times New Roman" w:cs="Times New Roman"/>
          <w:i/>
          <w:iCs/>
          <w:sz w:val="24"/>
          <w:szCs w:val="24"/>
          <w:lang w:val="en-US"/>
        </w:rPr>
        <w:t>He had ups and downs with Khamenei. Though Larijani had been an IRGC commander, speaker of parliament, and national security council chief, he was out of favor in 2021 and disqualified from running for president in favor of Ebrahim Raisi, who was elected.</w:t>
      </w:r>
      <w:r w:rsidR="00B7024D" w:rsidRPr="00381203">
        <w:rPr>
          <w:rFonts w:ascii="Times New Roman" w:eastAsia="Times New Roman" w:hAnsi="Times New Roman" w:cs="Times New Roman"/>
          <w:i/>
          <w:iCs/>
          <w:sz w:val="24"/>
          <w:szCs w:val="24"/>
          <w:lang w:val="en-US"/>
        </w:rPr>
        <w:t xml:space="preserve"> </w:t>
      </w:r>
      <w:r w:rsidRPr="00381203">
        <w:rPr>
          <w:rFonts w:ascii="Times New Roman" w:eastAsia="Times New Roman" w:hAnsi="Times New Roman" w:cs="Times New Roman"/>
          <w:i/>
          <w:iCs/>
          <w:sz w:val="24"/>
          <w:szCs w:val="24"/>
          <w:lang w:val="en-US"/>
        </w:rPr>
        <w:t>However, in recent months, Larijani had made a comeback as one of the older still-living top advisers to Khamenei, following so many top officials being killed in June 2025. He rose to become Khamenei’s number two, running the country’s day-to-day security affairs and its nuclear negotiations with the US.</w:t>
      </w:r>
    </w:p>
    <w:p w14:paraId="14710E47" w14:textId="2B6D8D72" w:rsidR="00FC7660" w:rsidRPr="00381203" w:rsidRDefault="009A6F40" w:rsidP="00FC7660">
      <w:pPr>
        <w:spacing w:after="0"/>
        <w:rPr>
          <w:rFonts w:ascii="Times New Roman" w:eastAsia="Times New Roman" w:hAnsi="Times New Roman" w:cs="Times New Roman"/>
          <w:sz w:val="24"/>
          <w:szCs w:val="24"/>
          <w:lang w:val="en-US"/>
        </w:rPr>
      </w:pPr>
      <w:r w:rsidRPr="00381203">
        <w:rPr>
          <w:rFonts w:ascii="Times New Roman" w:eastAsia="Times New Roman" w:hAnsi="Times New Roman" w:cs="Times New Roman"/>
          <w:sz w:val="24"/>
          <w:szCs w:val="24"/>
          <w:lang w:val="en-US"/>
        </w:rPr>
        <w:t xml:space="preserve">Regardless, taking him out </w:t>
      </w:r>
      <w:r w:rsidR="003920F3" w:rsidRPr="00381203">
        <w:rPr>
          <w:rFonts w:ascii="Times New Roman" w:eastAsia="Times New Roman" w:hAnsi="Times New Roman" w:cs="Times New Roman"/>
          <w:sz w:val="24"/>
          <w:szCs w:val="24"/>
          <w:lang w:val="en-US"/>
        </w:rPr>
        <w:t>is a major blow to the regime that Trump and Netanyahu want out:</w:t>
      </w:r>
    </w:p>
    <w:p w14:paraId="6B13CDED" w14:textId="503D6B18" w:rsidR="00255A97" w:rsidRPr="00381203" w:rsidRDefault="00FC7660" w:rsidP="00FC7660">
      <w:pPr>
        <w:spacing w:after="0"/>
        <w:rPr>
          <w:rFonts w:ascii="Times New Roman" w:eastAsia="Times New Roman" w:hAnsi="Times New Roman" w:cs="Times New Roman"/>
          <w:i/>
          <w:iCs/>
          <w:sz w:val="24"/>
          <w:szCs w:val="24"/>
          <w:lang w:val="en-US"/>
        </w:rPr>
      </w:pPr>
      <w:r w:rsidRPr="00381203">
        <w:rPr>
          <w:rFonts w:ascii="Times New Roman" w:eastAsia="Times New Roman" w:hAnsi="Times New Roman" w:cs="Times New Roman"/>
          <w:i/>
          <w:iCs/>
          <w:sz w:val="24"/>
          <w:szCs w:val="24"/>
          <w:lang w:val="en-US"/>
        </w:rPr>
        <w:t>If Larijani has been the number one official in Iran these past two weeks, and even if he had only been one of the top few, killing him could significantly impact the overall strategic picture.</w:t>
      </w:r>
    </w:p>
    <w:p w14:paraId="48142658" w14:textId="0BE537AE" w:rsidR="00FC7660" w:rsidRPr="00381203" w:rsidRDefault="003920F3" w:rsidP="00FC7660">
      <w:pPr>
        <w:spacing w:after="0"/>
        <w:rPr>
          <w:rFonts w:ascii="Times New Roman" w:eastAsia="Times New Roman" w:hAnsi="Times New Roman" w:cs="Times New Roman"/>
          <w:sz w:val="24"/>
          <w:szCs w:val="24"/>
          <w:lang w:val="en-US"/>
        </w:rPr>
      </w:pPr>
      <w:r w:rsidRPr="00381203">
        <w:rPr>
          <w:rFonts w:ascii="Times New Roman" w:eastAsia="Times New Roman" w:hAnsi="Times New Roman" w:cs="Times New Roman"/>
          <w:sz w:val="24"/>
          <w:szCs w:val="24"/>
          <w:lang w:val="en-US"/>
        </w:rPr>
        <w:t>The question then is who is left</w:t>
      </w:r>
      <w:r w:rsidR="00D60847" w:rsidRPr="00381203">
        <w:rPr>
          <w:rFonts w:ascii="Times New Roman" w:eastAsia="Times New Roman" w:hAnsi="Times New Roman" w:cs="Times New Roman"/>
          <w:sz w:val="24"/>
          <w:szCs w:val="24"/>
          <w:lang w:val="en-US"/>
        </w:rPr>
        <w:t xml:space="preserve"> to run Iran. One man i</w:t>
      </w:r>
      <w:r w:rsidR="00374F3F" w:rsidRPr="00381203">
        <w:rPr>
          <w:rFonts w:ascii="Times New Roman" w:eastAsia="Times New Roman" w:hAnsi="Times New Roman" w:cs="Times New Roman"/>
          <w:sz w:val="24"/>
          <w:szCs w:val="24"/>
          <w:lang w:val="en-US"/>
        </w:rPr>
        <w:t>s</w:t>
      </w:r>
      <w:r w:rsidR="00D60847" w:rsidRPr="00381203">
        <w:rPr>
          <w:rFonts w:ascii="Times New Roman" w:eastAsia="Times New Roman" w:hAnsi="Times New Roman" w:cs="Times New Roman"/>
          <w:sz w:val="24"/>
          <w:szCs w:val="24"/>
          <w:lang w:val="en-US"/>
        </w:rPr>
        <w:t xml:space="preserve"> thought to be the likely candidate:</w:t>
      </w:r>
    </w:p>
    <w:p w14:paraId="683C4802" w14:textId="77777777" w:rsidR="00B44844" w:rsidRPr="00381203" w:rsidRDefault="00090A59" w:rsidP="00090A59">
      <w:pPr>
        <w:spacing w:after="0"/>
        <w:rPr>
          <w:rFonts w:ascii="Times New Roman" w:eastAsia="Times New Roman" w:hAnsi="Times New Roman" w:cs="Times New Roman"/>
          <w:i/>
          <w:iCs/>
          <w:sz w:val="24"/>
          <w:szCs w:val="24"/>
          <w:lang w:val="en-US"/>
        </w:rPr>
      </w:pPr>
      <w:r w:rsidRPr="00381203">
        <w:rPr>
          <w:rFonts w:ascii="Times New Roman" w:eastAsia="Times New Roman" w:hAnsi="Times New Roman" w:cs="Times New Roman"/>
          <w:i/>
          <w:iCs/>
          <w:sz w:val="24"/>
          <w:szCs w:val="24"/>
          <w:lang w:val="en-US"/>
        </w:rPr>
        <w:t>Besides Khamenei’s son and Larijani, another figure who could be running much of the regime behind the scenes is Ahmad Vahidi, the IRGC deputy chief on the eve of the war.</w:t>
      </w:r>
      <w:r w:rsidR="00D60847" w:rsidRPr="00381203">
        <w:rPr>
          <w:rFonts w:ascii="Times New Roman" w:eastAsia="Times New Roman" w:hAnsi="Times New Roman" w:cs="Times New Roman"/>
          <w:i/>
          <w:iCs/>
          <w:sz w:val="24"/>
          <w:szCs w:val="24"/>
          <w:lang w:val="en-US"/>
        </w:rPr>
        <w:t xml:space="preserve"> </w:t>
      </w:r>
      <w:r w:rsidRPr="00381203">
        <w:rPr>
          <w:rFonts w:ascii="Times New Roman" w:eastAsia="Times New Roman" w:hAnsi="Times New Roman" w:cs="Times New Roman"/>
          <w:i/>
          <w:iCs/>
          <w:sz w:val="24"/>
          <w:szCs w:val="24"/>
          <w:lang w:val="en-US"/>
        </w:rPr>
        <w:t>On March 1, the IRGC announced Vahidi as its new leader. Given the Guard Corps’ centrality to running the regime’s security forces, his position as its leader could make him the regime’s reigning authority. This would be ironic because Vahidi was unknown and not even among the IRGC’s top 10 until December, when he became its deputy chief.</w:t>
      </w:r>
      <w:r w:rsidR="00B44844" w:rsidRPr="00381203">
        <w:rPr>
          <w:rFonts w:ascii="Times New Roman" w:eastAsia="Times New Roman" w:hAnsi="Times New Roman" w:cs="Times New Roman"/>
          <w:i/>
          <w:iCs/>
          <w:sz w:val="24"/>
          <w:szCs w:val="24"/>
          <w:lang w:val="en-US"/>
        </w:rPr>
        <w:t xml:space="preserve"> </w:t>
      </w:r>
      <w:r w:rsidRPr="00381203">
        <w:rPr>
          <w:rFonts w:ascii="Times New Roman" w:eastAsia="Times New Roman" w:hAnsi="Times New Roman" w:cs="Times New Roman"/>
          <w:i/>
          <w:iCs/>
          <w:sz w:val="24"/>
          <w:szCs w:val="24"/>
          <w:lang w:val="en-US"/>
        </w:rPr>
        <w:t>Most of Iran’s top leadership was killed in June 2025, and the majority of its current top leaders are relatively new to their posts. Vahidi ranked below them as a former interior minister from 2021 to 2024.</w:t>
      </w:r>
      <w:r w:rsidR="00B44844" w:rsidRPr="00381203">
        <w:rPr>
          <w:rFonts w:ascii="Times New Roman" w:eastAsia="Times New Roman" w:hAnsi="Times New Roman" w:cs="Times New Roman"/>
          <w:i/>
          <w:iCs/>
          <w:sz w:val="24"/>
          <w:szCs w:val="24"/>
          <w:lang w:val="en-US"/>
        </w:rPr>
        <w:t xml:space="preserve"> </w:t>
      </w:r>
      <w:r w:rsidRPr="00381203">
        <w:rPr>
          <w:rFonts w:ascii="Times New Roman" w:eastAsia="Times New Roman" w:hAnsi="Times New Roman" w:cs="Times New Roman"/>
          <w:i/>
          <w:iCs/>
          <w:sz w:val="24"/>
          <w:szCs w:val="24"/>
          <w:lang w:val="en-US"/>
        </w:rPr>
        <w:t xml:space="preserve">However, he also served as defense minister (2009 to 2013) and held other relatively high </w:t>
      </w:r>
      <w:proofErr w:type="gramStart"/>
      <w:r w:rsidRPr="00381203">
        <w:rPr>
          <w:rFonts w:ascii="Times New Roman" w:eastAsia="Times New Roman" w:hAnsi="Times New Roman" w:cs="Times New Roman"/>
          <w:i/>
          <w:iCs/>
          <w:sz w:val="24"/>
          <w:szCs w:val="24"/>
          <w:lang w:val="en-US"/>
        </w:rPr>
        <w:t>posts, and</w:t>
      </w:r>
      <w:proofErr w:type="gramEnd"/>
      <w:r w:rsidRPr="00381203">
        <w:rPr>
          <w:rFonts w:ascii="Times New Roman" w:eastAsia="Times New Roman" w:hAnsi="Times New Roman" w:cs="Times New Roman"/>
          <w:i/>
          <w:iCs/>
          <w:sz w:val="24"/>
          <w:szCs w:val="24"/>
          <w:lang w:val="en-US"/>
        </w:rPr>
        <w:t xml:space="preserve"> has been an IRGC commander since the late 1980s.</w:t>
      </w:r>
    </w:p>
    <w:p w14:paraId="14EA7A26" w14:textId="77777777" w:rsidR="00FF4656" w:rsidRPr="00381203" w:rsidRDefault="00187BCD" w:rsidP="00090A59">
      <w:pPr>
        <w:spacing w:after="0"/>
        <w:rPr>
          <w:rFonts w:ascii="Times New Roman" w:eastAsia="Times New Roman" w:hAnsi="Times New Roman" w:cs="Times New Roman"/>
          <w:sz w:val="24"/>
          <w:szCs w:val="24"/>
          <w:lang w:val="en-US"/>
        </w:rPr>
      </w:pPr>
      <w:r w:rsidRPr="00381203">
        <w:rPr>
          <w:rFonts w:ascii="Times New Roman" w:eastAsia="Times New Roman" w:hAnsi="Times New Roman" w:cs="Times New Roman"/>
          <w:sz w:val="24"/>
          <w:szCs w:val="24"/>
          <w:lang w:val="en-US"/>
        </w:rPr>
        <w:t>Another is the current president of Iran but he is</w:t>
      </w:r>
      <w:r w:rsidR="00FF4656" w:rsidRPr="00381203">
        <w:rPr>
          <w:rFonts w:ascii="Times New Roman" w:eastAsia="Times New Roman" w:hAnsi="Times New Roman" w:cs="Times New Roman"/>
          <w:sz w:val="24"/>
          <w:szCs w:val="24"/>
          <w:lang w:val="en-US"/>
        </w:rPr>
        <w:t xml:space="preserve"> a long shot:</w:t>
      </w:r>
    </w:p>
    <w:p w14:paraId="238649FC" w14:textId="721025F0" w:rsidR="00FC7660" w:rsidRPr="00381203" w:rsidRDefault="00D971A8" w:rsidP="00090A59">
      <w:pPr>
        <w:spacing w:after="0"/>
        <w:rPr>
          <w:rFonts w:ascii="Times New Roman" w:eastAsia="Times New Roman" w:hAnsi="Times New Roman" w:cs="Times New Roman"/>
          <w:i/>
          <w:iCs/>
          <w:sz w:val="24"/>
          <w:szCs w:val="24"/>
          <w:lang w:val="en-US"/>
        </w:rPr>
      </w:pPr>
      <w:r w:rsidRPr="00381203">
        <w:rPr>
          <w:rFonts w:ascii="Times New Roman" w:eastAsia="Times New Roman" w:hAnsi="Times New Roman" w:cs="Times New Roman"/>
          <w:sz w:val="24"/>
          <w:szCs w:val="24"/>
          <w:lang w:val="en-US"/>
        </w:rPr>
        <w:lastRenderedPageBreak/>
        <w:t xml:space="preserve">(Iranian President Masoud) </w:t>
      </w:r>
      <w:r w:rsidR="00090A59" w:rsidRPr="00381203">
        <w:rPr>
          <w:rFonts w:ascii="Times New Roman" w:eastAsia="Times New Roman" w:hAnsi="Times New Roman" w:cs="Times New Roman"/>
          <w:i/>
          <w:iCs/>
          <w:sz w:val="24"/>
          <w:szCs w:val="24"/>
          <w:lang w:val="en-US"/>
        </w:rPr>
        <w:t xml:space="preserve">Pezeshkian has also made public statements relating to the Islamic regime’s goals and </w:t>
      </w:r>
      <w:r w:rsidRPr="00381203">
        <w:rPr>
          <w:rFonts w:ascii="Times New Roman" w:eastAsia="Times New Roman" w:hAnsi="Times New Roman" w:cs="Times New Roman"/>
          <w:i/>
          <w:iCs/>
          <w:sz w:val="24"/>
          <w:szCs w:val="24"/>
          <w:lang w:val="en-US"/>
        </w:rPr>
        <w:t>priorities but</w:t>
      </w:r>
      <w:r w:rsidR="00090A59" w:rsidRPr="00381203">
        <w:rPr>
          <w:rFonts w:ascii="Times New Roman" w:eastAsia="Times New Roman" w:hAnsi="Times New Roman" w:cs="Times New Roman"/>
          <w:i/>
          <w:iCs/>
          <w:sz w:val="24"/>
          <w:szCs w:val="24"/>
          <w:lang w:val="en-US"/>
        </w:rPr>
        <w:t xml:space="preserve"> is viewed as too weak in his influence with the IRGC to be in overall control at this time.</w:t>
      </w:r>
    </w:p>
    <w:p w14:paraId="031CC50F" w14:textId="0D1015E4" w:rsidR="00BD6C09" w:rsidRPr="00381203" w:rsidRDefault="006F3B8E" w:rsidP="00090A59">
      <w:pPr>
        <w:spacing w:after="0"/>
        <w:rPr>
          <w:rFonts w:ascii="Times New Roman" w:eastAsia="Times New Roman" w:hAnsi="Times New Roman" w:cs="Times New Roman"/>
          <w:sz w:val="24"/>
          <w:szCs w:val="24"/>
          <w:lang w:val="en-US"/>
        </w:rPr>
      </w:pPr>
      <w:r w:rsidRPr="00381203">
        <w:rPr>
          <w:rFonts w:ascii="Times New Roman" w:eastAsia="Times New Roman" w:hAnsi="Times New Roman" w:cs="Times New Roman"/>
          <w:sz w:val="24"/>
          <w:szCs w:val="24"/>
          <w:lang w:val="en-US"/>
        </w:rPr>
        <w:t xml:space="preserve">All of this </w:t>
      </w:r>
      <w:r w:rsidR="002F539A" w:rsidRPr="00381203">
        <w:rPr>
          <w:rFonts w:ascii="Times New Roman" w:eastAsia="Times New Roman" w:hAnsi="Times New Roman" w:cs="Times New Roman"/>
          <w:sz w:val="24"/>
          <w:szCs w:val="24"/>
          <w:lang w:val="en-US"/>
        </w:rPr>
        <w:t>maneuvering</w:t>
      </w:r>
      <w:r w:rsidRPr="00381203">
        <w:rPr>
          <w:rFonts w:ascii="Times New Roman" w:eastAsia="Times New Roman" w:hAnsi="Times New Roman" w:cs="Times New Roman"/>
          <w:sz w:val="24"/>
          <w:szCs w:val="24"/>
          <w:lang w:val="en-US"/>
        </w:rPr>
        <w:t xml:space="preserve"> could all be a moot point since Israel isn’t going to let anyone survive to carry on the regime that’s been in power for the last 47 years. </w:t>
      </w:r>
      <w:r w:rsidR="002F539A" w:rsidRPr="00381203">
        <w:rPr>
          <w:rFonts w:ascii="Times New Roman" w:eastAsia="Times New Roman" w:hAnsi="Times New Roman" w:cs="Times New Roman"/>
          <w:sz w:val="24"/>
          <w:szCs w:val="24"/>
          <w:lang w:val="en-US"/>
        </w:rPr>
        <w:t xml:space="preserve">The IRGC and the Basij must be taken out since they </w:t>
      </w:r>
      <w:r w:rsidR="00430F5A" w:rsidRPr="00381203">
        <w:rPr>
          <w:rFonts w:ascii="Times New Roman" w:eastAsia="Times New Roman" w:hAnsi="Times New Roman" w:cs="Times New Roman"/>
          <w:sz w:val="24"/>
          <w:szCs w:val="24"/>
          <w:lang w:val="en-US"/>
        </w:rPr>
        <w:t>are the enforcers of any new leadership. Take away the military power and the Iranian people can rise up</w:t>
      </w:r>
      <w:r w:rsidR="00C623C3" w:rsidRPr="00381203">
        <w:rPr>
          <w:rFonts w:ascii="Times New Roman" w:eastAsia="Times New Roman" w:hAnsi="Times New Roman" w:cs="Times New Roman"/>
          <w:sz w:val="24"/>
          <w:szCs w:val="24"/>
          <w:lang w:val="en-US"/>
        </w:rPr>
        <w:t>. As you pray for the peace of Jerusalem, keep these things in mind.</w:t>
      </w:r>
    </w:p>
    <w:p w14:paraId="54101010" w14:textId="77777777" w:rsidR="00BD6C09" w:rsidRPr="00BD6C09" w:rsidRDefault="00BD6C09" w:rsidP="00090A59">
      <w:pPr>
        <w:spacing w:after="0"/>
        <w:rPr>
          <w:rFonts w:ascii="Times New Roman" w:eastAsia="Times New Roman" w:hAnsi="Times New Roman" w:cs="Times New Roman"/>
          <w:sz w:val="100"/>
          <w:szCs w:val="100"/>
          <w:lang w:val="en-US"/>
        </w:rPr>
      </w:pPr>
    </w:p>
    <w:sectPr w:rsidR="00BD6C09" w:rsidRPr="00BD6C09">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A9E92" w14:textId="77777777" w:rsidR="0061245E" w:rsidRDefault="0061245E">
      <w:pPr>
        <w:spacing w:after="0" w:line="240" w:lineRule="auto"/>
      </w:pPr>
      <w:r>
        <w:separator/>
      </w:r>
    </w:p>
  </w:endnote>
  <w:endnote w:type="continuationSeparator" w:id="0">
    <w:p w14:paraId="1941242F" w14:textId="77777777" w:rsidR="0061245E" w:rsidRDefault="00612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5EEC15D-F61D-4638-A257-E63128FCE830}"/>
    <w:embedBold r:id="rId2" w:fontKey="{06544986-8B4C-40D7-AB6C-DD3F2916EAF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E30447E3-0B9F-473C-8FCD-86F417937A26}"/>
  </w:font>
  <w:font w:name="Cambria">
    <w:panose1 w:val="02040503050406030204"/>
    <w:charset w:val="00"/>
    <w:family w:val="roman"/>
    <w:pitch w:val="variable"/>
    <w:sig w:usb0="E00006FF" w:usb1="420024FF" w:usb2="02000000" w:usb3="00000000" w:csb0="0000019F" w:csb1="00000000"/>
    <w:embedRegular r:id="rId4" w:fontKey="{91378D5E-BF79-4AA0-BEEA-85BA8D79892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33FD" w14:textId="10F063EA" w:rsidR="00D15E7B" w:rsidRDefault="0001326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94BCC">
      <w:rPr>
        <w:noProof/>
        <w:color w:val="000000"/>
      </w:rPr>
      <w:t>1</w:t>
    </w:r>
    <w:r>
      <w:rPr>
        <w:color w:val="000000"/>
      </w:rPr>
      <w:fldChar w:fldCharType="end"/>
    </w:r>
  </w:p>
  <w:p w14:paraId="6C1633FE" w14:textId="77777777" w:rsidR="00D15E7B" w:rsidRDefault="00D15E7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CB431" w14:textId="77777777" w:rsidR="0061245E" w:rsidRDefault="0061245E">
      <w:pPr>
        <w:spacing w:after="0" w:line="240" w:lineRule="auto"/>
      </w:pPr>
      <w:r>
        <w:separator/>
      </w:r>
    </w:p>
  </w:footnote>
  <w:footnote w:type="continuationSeparator" w:id="0">
    <w:p w14:paraId="36E9B91E" w14:textId="77777777" w:rsidR="0061245E" w:rsidRDefault="006124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E7B"/>
    <w:rsid w:val="0000301D"/>
    <w:rsid w:val="00013261"/>
    <w:rsid w:val="00021C11"/>
    <w:rsid w:val="00042126"/>
    <w:rsid w:val="00054979"/>
    <w:rsid w:val="000638C9"/>
    <w:rsid w:val="00075844"/>
    <w:rsid w:val="00090A59"/>
    <w:rsid w:val="000A22F6"/>
    <w:rsid w:val="000D1B02"/>
    <w:rsid w:val="000F103D"/>
    <w:rsid w:val="000F45AA"/>
    <w:rsid w:val="000F5F50"/>
    <w:rsid w:val="001106F5"/>
    <w:rsid w:val="0013169E"/>
    <w:rsid w:val="00145E5A"/>
    <w:rsid w:val="00161BA1"/>
    <w:rsid w:val="0016531E"/>
    <w:rsid w:val="001773EA"/>
    <w:rsid w:val="00187BCD"/>
    <w:rsid w:val="001A3CF3"/>
    <w:rsid w:val="001C710A"/>
    <w:rsid w:val="001D2404"/>
    <w:rsid w:val="001D4D33"/>
    <w:rsid w:val="001F21F0"/>
    <w:rsid w:val="00225B7F"/>
    <w:rsid w:val="00255A97"/>
    <w:rsid w:val="002F539A"/>
    <w:rsid w:val="00322D38"/>
    <w:rsid w:val="00322DE5"/>
    <w:rsid w:val="00327020"/>
    <w:rsid w:val="003548B1"/>
    <w:rsid w:val="00374F3F"/>
    <w:rsid w:val="00381203"/>
    <w:rsid w:val="00381976"/>
    <w:rsid w:val="00382BB2"/>
    <w:rsid w:val="003920F3"/>
    <w:rsid w:val="003937BF"/>
    <w:rsid w:val="003A3332"/>
    <w:rsid w:val="003B5E12"/>
    <w:rsid w:val="003F31B6"/>
    <w:rsid w:val="00430F5A"/>
    <w:rsid w:val="00452D78"/>
    <w:rsid w:val="00496725"/>
    <w:rsid w:val="00501E2A"/>
    <w:rsid w:val="00504B9F"/>
    <w:rsid w:val="00505236"/>
    <w:rsid w:val="00510B0D"/>
    <w:rsid w:val="0051287A"/>
    <w:rsid w:val="0051796A"/>
    <w:rsid w:val="005237EB"/>
    <w:rsid w:val="00540064"/>
    <w:rsid w:val="00570DB6"/>
    <w:rsid w:val="00590928"/>
    <w:rsid w:val="005922C3"/>
    <w:rsid w:val="005961E0"/>
    <w:rsid w:val="005968EF"/>
    <w:rsid w:val="005C64DD"/>
    <w:rsid w:val="005C65BB"/>
    <w:rsid w:val="005C7709"/>
    <w:rsid w:val="005D1EC3"/>
    <w:rsid w:val="0061245E"/>
    <w:rsid w:val="00625F84"/>
    <w:rsid w:val="00671825"/>
    <w:rsid w:val="00695731"/>
    <w:rsid w:val="006F0355"/>
    <w:rsid w:val="006F3B8E"/>
    <w:rsid w:val="006F41E4"/>
    <w:rsid w:val="00716338"/>
    <w:rsid w:val="007416AD"/>
    <w:rsid w:val="007D4C92"/>
    <w:rsid w:val="007E1B52"/>
    <w:rsid w:val="008218DF"/>
    <w:rsid w:val="00830D88"/>
    <w:rsid w:val="00830F09"/>
    <w:rsid w:val="00836BD9"/>
    <w:rsid w:val="00887DF0"/>
    <w:rsid w:val="008F5F70"/>
    <w:rsid w:val="00951534"/>
    <w:rsid w:val="0095410A"/>
    <w:rsid w:val="00956D31"/>
    <w:rsid w:val="009A6F40"/>
    <w:rsid w:val="00A06180"/>
    <w:rsid w:val="00A402D0"/>
    <w:rsid w:val="00AB15FD"/>
    <w:rsid w:val="00AC2F17"/>
    <w:rsid w:val="00AD1E19"/>
    <w:rsid w:val="00B44844"/>
    <w:rsid w:val="00B534C8"/>
    <w:rsid w:val="00B7024D"/>
    <w:rsid w:val="00B77BB1"/>
    <w:rsid w:val="00B93628"/>
    <w:rsid w:val="00BD6C09"/>
    <w:rsid w:val="00C0133A"/>
    <w:rsid w:val="00C05EE4"/>
    <w:rsid w:val="00C428C4"/>
    <w:rsid w:val="00C623C3"/>
    <w:rsid w:val="00C8667F"/>
    <w:rsid w:val="00CD2B3F"/>
    <w:rsid w:val="00CE0818"/>
    <w:rsid w:val="00D107BC"/>
    <w:rsid w:val="00D15E7B"/>
    <w:rsid w:val="00D16E29"/>
    <w:rsid w:val="00D440ED"/>
    <w:rsid w:val="00D60847"/>
    <w:rsid w:val="00D773D5"/>
    <w:rsid w:val="00D83D7A"/>
    <w:rsid w:val="00D957E1"/>
    <w:rsid w:val="00D971A8"/>
    <w:rsid w:val="00DE5AA8"/>
    <w:rsid w:val="00DF2E1E"/>
    <w:rsid w:val="00DF75BB"/>
    <w:rsid w:val="00E1725E"/>
    <w:rsid w:val="00E238E1"/>
    <w:rsid w:val="00E47DDB"/>
    <w:rsid w:val="00E61464"/>
    <w:rsid w:val="00E94BCC"/>
    <w:rsid w:val="00EC1C05"/>
    <w:rsid w:val="00F466A5"/>
    <w:rsid w:val="00F61863"/>
    <w:rsid w:val="00FC7660"/>
    <w:rsid w:val="00FF1C1B"/>
    <w:rsid w:val="00FF4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633E8"/>
  <w15:docId w15:val="{700E435B-F578-4A41-A896-C768C58BE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13169E"/>
    <w:rPr>
      <w:color w:val="0000FF" w:themeColor="hyperlink"/>
      <w:u w:val="single"/>
    </w:rPr>
  </w:style>
  <w:style w:type="character" w:styleId="UnresolvedMention">
    <w:name w:val="Unresolved Mention"/>
    <w:basedOn w:val="DefaultParagraphFont"/>
    <w:uiPriority w:val="99"/>
    <w:semiHidden/>
    <w:unhideWhenUsed/>
    <w:rsid w:val="0013169E"/>
    <w:rPr>
      <w:color w:val="605E5C"/>
      <w:shd w:val="clear" w:color="auto" w:fill="E1DFDD"/>
    </w:rPr>
  </w:style>
  <w:style w:type="paragraph" w:styleId="Header">
    <w:name w:val="header"/>
    <w:basedOn w:val="Normal"/>
    <w:link w:val="HeaderChar"/>
    <w:uiPriority w:val="99"/>
    <w:unhideWhenUsed/>
    <w:rsid w:val="000758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844"/>
  </w:style>
  <w:style w:type="paragraph" w:styleId="Footer">
    <w:name w:val="footer"/>
    <w:basedOn w:val="Normal"/>
    <w:link w:val="FooterChar"/>
    <w:uiPriority w:val="99"/>
    <w:unhideWhenUsed/>
    <w:rsid w:val="000758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58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x.com/MossadSpokesman/status/2033842181161484777?ref_src=twsrc%5Etfw%7Ctwcamp%5Etweetembed%7Ctwterm%5E2033842181161484777%7Ctwgr%5E56b42e15f00e01cdf76d25df6b503fe013e09f20%7Ctwcon%5Es1_&amp;ref_url=https%3A%2F%2Fwww.jpost.com%2Fisrael-news%2Fdefense-news%2Farticle-89022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israel-news/defense-news/article-89022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3</Pages>
  <Words>1074</Words>
  <Characters>6124</Characters>
  <Application>Microsoft Office Word</Application>
  <DocSecurity>0</DocSecurity>
  <Lines>51</Lines>
  <Paragraphs>14</Paragraphs>
  <ScaleCrop>false</ScaleCrop>
  <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62</cp:revision>
  <dcterms:created xsi:type="dcterms:W3CDTF">2026-03-17T18:47:00Z</dcterms:created>
  <dcterms:modified xsi:type="dcterms:W3CDTF">2026-03-17T21:06:00Z</dcterms:modified>
</cp:coreProperties>
</file>